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62F5" w14:textId="77777777" w:rsidR="00BF0236" w:rsidRDefault="00BF0236" w:rsidP="004A75EC">
      <w:pPr>
        <w:spacing w:after="0"/>
        <w:jc w:val="center"/>
        <w:rPr>
          <w:b/>
          <w:bCs/>
          <w:sz w:val="28"/>
          <w:szCs w:val="28"/>
        </w:rPr>
      </w:pPr>
    </w:p>
    <w:p w14:paraId="124A53F0" w14:textId="008B10A6" w:rsidR="004A75EC" w:rsidRDefault="004A75EC" w:rsidP="004A75E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4882E36C" w14:textId="77777777" w:rsidR="004A75EC" w:rsidRDefault="004A75EC" w:rsidP="004A75E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March 2026, 7:00 p.m.</w:t>
      </w:r>
    </w:p>
    <w:p w14:paraId="605B79C7" w14:textId="77777777" w:rsidR="004A75EC" w:rsidRDefault="004A75EC" w:rsidP="004A75E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 Room 112 - The Groton Center – 163 W. Main St., W. Groton</w:t>
      </w:r>
    </w:p>
    <w:p w14:paraId="305BB570" w14:textId="77777777" w:rsidR="004A75EC" w:rsidRDefault="004A75EC" w:rsidP="004A75EC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4A75EC" w14:paraId="42A8D837" w14:textId="77777777" w:rsidTr="00574EA2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63FA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42F1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Visitors:</w:t>
            </w:r>
          </w:p>
        </w:tc>
      </w:tr>
      <w:tr w:rsidR="004A75EC" w14:paraId="14C90E19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8674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ED21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CE6C" w14:textId="77777777" w:rsidR="004A75EC" w:rsidRDefault="004A75EC" w:rsidP="00574EA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F15C" w14:textId="77777777" w:rsidR="004A75EC" w:rsidRDefault="004A75EC" w:rsidP="00574EA2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3798D8EB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E86FD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4A57" w14:textId="77777777" w:rsidR="004A75EC" w:rsidRDefault="004A75EC" w:rsidP="00574EA2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A872" w14:textId="77777777" w:rsidR="004A75EC" w:rsidRDefault="004A75EC" w:rsidP="00574EA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01881" w14:textId="77777777" w:rsidR="004A75EC" w:rsidRDefault="004A75EC" w:rsidP="00574EA2">
            <w:pPr>
              <w:spacing w:after="0"/>
              <w:rPr>
                <w:sz w:val="24"/>
                <w:szCs w:val="24"/>
              </w:rPr>
            </w:pPr>
          </w:p>
        </w:tc>
      </w:tr>
      <w:tr w:rsidR="004A75EC" w14:paraId="06740CC1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70DB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47852" w14:textId="77777777" w:rsidR="004A75EC" w:rsidRDefault="004A75EC" w:rsidP="00574EA2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B7E2" w14:textId="77777777" w:rsidR="004A75EC" w:rsidRDefault="004A75EC" w:rsidP="00574EA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27A0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125E7A76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A039C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33B0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0D3BC" w14:textId="77777777" w:rsidR="004A75EC" w:rsidRDefault="004A75EC" w:rsidP="00574EA2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7A33F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3DCB4C6D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BAC9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9A85" w14:textId="77777777" w:rsidR="004A75EC" w:rsidRDefault="004A75EC" w:rsidP="00574EA2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B090" w14:textId="77777777" w:rsidR="004A75EC" w:rsidRDefault="004A75EC" w:rsidP="00574EA2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72C2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4D51DA58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FC42B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85E8" w14:textId="77777777" w:rsidR="004A75EC" w:rsidRDefault="004A75EC" w:rsidP="00574EA2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D86B" w14:textId="77777777" w:rsidR="004A75EC" w:rsidRDefault="004A75EC" w:rsidP="00574EA2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5120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1D1ADE80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231C5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2E35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5605A" w14:textId="77777777" w:rsidR="004A75EC" w:rsidRDefault="004A75EC" w:rsidP="00574EA2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E1FE8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08A7FCFB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9876" w14:textId="77777777" w:rsidR="004A75EC" w:rsidRDefault="004A75EC" w:rsidP="00574EA2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B70B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E21B" w14:textId="77777777" w:rsidR="004A75EC" w:rsidRDefault="004A75EC" w:rsidP="00574EA2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2017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47BCE256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0EEDE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91A4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1600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B42C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175482B9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3DBBA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4A49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B9296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4394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64D55767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B3A6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A2E0" w14:textId="77777777" w:rsidR="004A75EC" w:rsidRDefault="004A75EC" w:rsidP="00574E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C2E5D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6819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A75EC" w14:paraId="4BC0CE5F" w14:textId="77777777" w:rsidTr="00574EA2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FFD4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5A0F" w14:textId="77777777" w:rsidR="004A75EC" w:rsidRDefault="004A75EC" w:rsidP="00574E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B675" w14:textId="77777777" w:rsidR="004A75EC" w:rsidRDefault="004A75EC" w:rsidP="00574EA2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C8B82" w14:textId="77777777" w:rsidR="004A75EC" w:rsidRDefault="004A75EC" w:rsidP="00574EA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B9EBAD" w14:textId="77777777" w:rsidR="004A75EC" w:rsidRDefault="004A75EC" w:rsidP="004A75EC">
      <w:pPr>
        <w:widowControl w:val="0"/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7D932B87" w14:textId="77777777" w:rsidR="004A75EC" w:rsidRDefault="004A75EC" w:rsidP="004A75EC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the meeting to order at 7:04 pm.</w:t>
      </w:r>
    </w:p>
    <w:p w14:paraId="11F9D886" w14:textId="77777777" w:rsidR="004A75EC" w:rsidRDefault="004A75EC" w:rsidP="004A75EC">
      <w:pPr>
        <w:spacing w:after="0"/>
        <w:rPr>
          <w:sz w:val="24"/>
          <w:szCs w:val="24"/>
        </w:rPr>
      </w:pPr>
    </w:p>
    <w:p w14:paraId="38F45789" w14:textId="138339C0" w:rsidR="004A75EC" w:rsidRDefault="004A75EC" w:rsidP="004A75E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VOTE: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To approve 18 January and 17 February 2026 minutes</w:t>
      </w:r>
      <w:r w:rsidR="00BF0236">
        <w:rPr>
          <w:sz w:val="24"/>
          <w:szCs w:val="24"/>
        </w:rPr>
        <w:t>.</w:t>
      </w:r>
    </w:p>
    <w:p w14:paraId="10CEE7DB" w14:textId="77777777" w:rsidR="004A75EC" w:rsidRDefault="004A75EC" w:rsidP="004A75E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Motion made by Peregoy, seconded by Lynch, and passed by unanimous vote. </w:t>
      </w:r>
    </w:p>
    <w:p w14:paraId="6CA1822A" w14:textId="77777777" w:rsidR="004A75EC" w:rsidRDefault="004A75EC" w:rsidP="004A75EC">
      <w:pPr>
        <w:spacing w:after="0"/>
        <w:rPr>
          <w:sz w:val="24"/>
          <w:szCs w:val="24"/>
        </w:rPr>
      </w:pPr>
    </w:p>
    <w:p w14:paraId="5DBD1BC6" w14:textId="77777777" w:rsidR="00BF0236" w:rsidRDefault="00BF0236" w:rsidP="004A75EC">
      <w:pPr>
        <w:rPr>
          <w:b/>
          <w:bCs/>
          <w:sz w:val="24"/>
          <w:szCs w:val="24"/>
        </w:rPr>
      </w:pPr>
    </w:p>
    <w:p w14:paraId="0B0B7BA6" w14:textId="2C4B3F03" w:rsidR="004A75EC" w:rsidRDefault="004A75EC" w:rsidP="004A75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REPORTS</w:t>
      </w:r>
    </w:p>
    <w:p w14:paraId="5293427B" w14:textId="77777777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 Maintenance</w:t>
      </w:r>
    </w:p>
    <w:p w14:paraId="766A44D8" w14:textId="51203962" w:rsidR="004A75EC" w:rsidRDefault="004A75EC" w:rsidP="00B9220B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Paananen did some trail maintenance </w:t>
      </w:r>
      <w:r w:rsidR="004248E9">
        <w:rPr>
          <w:sz w:val="24"/>
          <w:szCs w:val="24"/>
        </w:rPr>
        <w:t xml:space="preserve">and </w:t>
      </w:r>
      <w:r w:rsidR="009C6B21">
        <w:rPr>
          <w:sz w:val="24"/>
          <w:szCs w:val="24"/>
        </w:rPr>
        <w:t>documented</w:t>
      </w:r>
      <w:r w:rsidR="004248E9">
        <w:rPr>
          <w:sz w:val="24"/>
          <w:szCs w:val="24"/>
        </w:rPr>
        <w:t xml:space="preserve"> downed trees in</w:t>
      </w:r>
      <w:r>
        <w:rPr>
          <w:sz w:val="24"/>
          <w:szCs w:val="24"/>
        </w:rPr>
        <w:t xml:space="preserve"> Town Forest</w:t>
      </w:r>
      <w:r w:rsidR="004248E9">
        <w:rPr>
          <w:sz w:val="24"/>
          <w:szCs w:val="24"/>
        </w:rPr>
        <w:t>.</w:t>
      </w:r>
    </w:p>
    <w:p w14:paraId="65DFFC57" w14:textId="131A72F1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Social Media</w:t>
      </w:r>
      <w:r w:rsidR="005B4558">
        <w:rPr>
          <w:sz w:val="24"/>
          <w:szCs w:val="24"/>
        </w:rPr>
        <w:t xml:space="preserve"> – report by Paananen</w:t>
      </w:r>
    </w:p>
    <w:p w14:paraId="5CE088C5" w14:textId="33001C7B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Currently </w:t>
      </w:r>
      <w:r w:rsidR="009C6B21">
        <w:rPr>
          <w:sz w:val="24"/>
          <w:szCs w:val="24"/>
        </w:rPr>
        <w:t>there are 3,000</w:t>
      </w:r>
      <w:r>
        <w:rPr>
          <w:sz w:val="24"/>
          <w:szCs w:val="24"/>
        </w:rPr>
        <w:t xml:space="preserve"> followers </w:t>
      </w:r>
      <w:r w:rsidR="004248E9">
        <w:rPr>
          <w:sz w:val="24"/>
          <w:szCs w:val="24"/>
        </w:rPr>
        <w:t xml:space="preserve">on </w:t>
      </w:r>
      <w:r>
        <w:rPr>
          <w:sz w:val="24"/>
          <w:szCs w:val="24"/>
        </w:rPr>
        <w:t>Facebook</w:t>
      </w:r>
      <w:r w:rsidR="004248E9">
        <w:rPr>
          <w:sz w:val="24"/>
          <w:szCs w:val="24"/>
        </w:rPr>
        <w:t>.</w:t>
      </w:r>
    </w:p>
    <w:p w14:paraId="2CEBCE60" w14:textId="77777777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Freedom’s Way “Hidden Treasures” Events</w:t>
      </w:r>
    </w:p>
    <w:p w14:paraId="44802856" w14:textId="1B078BD9" w:rsidR="00BF0236" w:rsidRPr="00BF0236" w:rsidRDefault="00B9220B" w:rsidP="00BF0236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Funch </w:t>
      </w:r>
      <w:r w:rsidR="004A75EC">
        <w:rPr>
          <w:sz w:val="24"/>
          <w:szCs w:val="24"/>
        </w:rPr>
        <w:t xml:space="preserve">is planning an event for May </w:t>
      </w:r>
      <w:r w:rsidR="008424C7">
        <w:rPr>
          <w:sz w:val="24"/>
          <w:szCs w:val="24"/>
        </w:rPr>
        <w:t>31st.</w:t>
      </w:r>
    </w:p>
    <w:p w14:paraId="0B585D5E" w14:textId="77777777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Website and Maps</w:t>
      </w:r>
    </w:p>
    <w:p w14:paraId="580283A3" w14:textId="350A0DB4" w:rsidR="004A75EC" w:rsidRDefault="008B4F6B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Listserver has</w:t>
      </w:r>
      <w:r w:rsidR="004A75EC">
        <w:rPr>
          <w:sz w:val="24"/>
          <w:szCs w:val="24"/>
        </w:rPr>
        <w:t xml:space="preserve"> gotten 3 or 4 interest </w:t>
      </w:r>
      <w:r w:rsidR="008424C7">
        <w:rPr>
          <w:sz w:val="24"/>
          <w:szCs w:val="24"/>
        </w:rPr>
        <w:t>submissions.</w:t>
      </w:r>
    </w:p>
    <w:p w14:paraId="7380EFA9" w14:textId="6413E153" w:rsidR="004A75EC" w:rsidRDefault="006953D0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Lynch noted that the website is generally complete</w:t>
      </w:r>
      <w:r w:rsidR="001E5803">
        <w:rPr>
          <w:sz w:val="24"/>
          <w:szCs w:val="24"/>
        </w:rPr>
        <w:t>,</w:t>
      </w:r>
      <w:r w:rsidR="004A75EC">
        <w:rPr>
          <w:sz w:val="24"/>
          <w:szCs w:val="24"/>
        </w:rPr>
        <w:t xml:space="preserve"> with a few more properties still needing description</w:t>
      </w:r>
      <w:r w:rsidR="00155432">
        <w:rPr>
          <w:sz w:val="24"/>
          <w:szCs w:val="24"/>
        </w:rPr>
        <w:t>;</w:t>
      </w:r>
      <w:r w:rsidR="000C79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is </w:t>
      </w:r>
      <w:r w:rsidR="004A75EC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r w:rsidR="004A75EC">
        <w:rPr>
          <w:sz w:val="24"/>
          <w:szCs w:val="24"/>
        </w:rPr>
        <w:t xml:space="preserve">process of </w:t>
      </w:r>
      <w:r>
        <w:rPr>
          <w:sz w:val="24"/>
          <w:szCs w:val="24"/>
        </w:rPr>
        <w:t>being updated</w:t>
      </w:r>
      <w:r w:rsidR="00CF2A4A">
        <w:rPr>
          <w:sz w:val="24"/>
          <w:szCs w:val="24"/>
        </w:rPr>
        <w:t>.</w:t>
      </w:r>
    </w:p>
    <w:p w14:paraId="79056BE2" w14:textId="248FC051" w:rsidR="005B4558" w:rsidRDefault="002903D0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Peregoy provided </w:t>
      </w:r>
      <w:r w:rsidR="0002555F">
        <w:rPr>
          <w:sz w:val="24"/>
          <w:szCs w:val="24"/>
        </w:rPr>
        <w:t>11 or so tiles that cover all the trails in Groton</w:t>
      </w:r>
      <w:r w:rsidR="009377BA">
        <w:rPr>
          <w:sz w:val="24"/>
          <w:szCs w:val="24"/>
        </w:rPr>
        <w:t xml:space="preserve">. </w:t>
      </w:r>
      <w:r w:rsidR="0002555F">
        <w:rPr>
          <w:sz w:val="24"/>
          <w:szCs w:val="24"/>
        </w:rPr>
        <w:t xml:space="preserve">Funch provided </w:t>
      </w:r>
      <w:proofErr w:type="gramStart"/>
      <w:r w:rsidR="0002555F">
        <w:rPr>
          <w:sz w:val="24"/>
          <w:szCs w:val="24"/>
        </w:rPr>
        <w:t>redlines</w:t>
      </w:r>
      <w:proofErr w:type="gramEnd"/>
      <w:r w:rsidR="0002555F">
        <w:rPr>
          <w:sz w:val="24"/>
          <w:szCs w:val="24"/>
        </w:rPr>
        <w:t xml:space="preserve"> to hardcopies of the map tiles to </w:t>
      </w:r>
      <w:r w:rsidR="00F35933">
        <w:rPr>
          <w:sz w:val="24"/>
          <w:szCs w:val="24"/>
        </w:rPr>
        <w:t>identify</w:t>
      </w:r>
      <w:r w:rsidR="00187DA7">
        <w:rPr>
          <w:sz w:val="24"/>
          <w:szCs w:val="24"/>
        </w:rPr>
        <w:t xml:space="preserve"> </w:t>
      </w:r>
      <w:r w:rsidR="00540581">
        <w:rPr>
          <w:sz w:val="24"/>
          <w:szCs w:val="24"/>
        </w:rPr>
        <w:t xml:space="preserve">all </w:t>
      </w:r>
      <w:r w:rsidR="00187DA7">
        <w:rPr>
          <w:sz w:val="24"/>
          <w:szCs w:val="24"/>
        </w:rPr>
        <w:t>Groton Trail Network trails (</w:t>
      </w:r>
      <w:r w:rsidR="00540581">
        <w:rPr>
          <w:sz w:val="24"/>
          <w:szCs w:val="24"/>
        </w:rPr>
        <w:t xml:space="preserve">i.e., all trails </w:t>
      </w:r>
      <w:r w:rsidR="00187DA7">
        <w:rPr>
          <w:sz w:val="24"/>
          <w:szCs w:val="24"/>
        </w:rPr>
        <w:t>that</w:t>
      </w:r>
      <w:r w:rsidR="00F35933">
        <w:rPr>
          <w:sz w:val="24"/>
          <w:szCs w:val="24"/>
        </w:rPr>
        <w:t xml:space="preserve"> </w:t>
      </w:r>
      <w:r w:rsidR="00730A96">
        <w:rPr>
          <w:sz w:val="24"/>
          <w:szCs w:val="24"/>
        </w:rPr>
        <w:t>our committee</w:t>
      </w:r>
      <w:r w:rsidR="00F35933">
        <w:rPr>
          <w:sz w:val="24"/>
          <w:szCs w:val="24"/>
        </w:rPr>
        <w:t xml:space="preserve"> maintain</w:t>
      </w:r>
      <w:r w:rsidR="00730A96">
        <w:rPr>
          <w:sz w:val="24"/>
          <w:szCs w:val="24"/>
        </w:rPr>
        <w:t>s</w:t>
      </w:r>
      <w:r w:rsidR="00F35933">
        <w:rPr>
          <w:sz w:val="24"/>
          <w:szCs w:val="24"/>
        </w:rPr>
        <w:t>)</w:t>
      </w:r>
      <w:r w:rsidR="009377BA">
        <w:rPr>
          <w:sz w:val="24"/>
          <w:szCs w:val="24"/>
        </w:rPr>
        <w:t xml:space="preserve">. </w:t>
      </w:r>
      <w:r w:rsidR="00540581">
        <w:rPr>
          <w:sz w:val="24"/>
          <w:szCs w:val="24"/>
        </w:rPr>
        <w:t xml:space="preserve">Funch also identified </w:t>
      </w:r>
      <w:r w:rsidR="00954FB7">
        <w:rPr>
          <w:sz w:val="24"/>
          <w:szCs w:val="24"/>
        </w:rPr>
        <w:t>trails that are private</w:t>
      </w:r>
      <w:r w:rsidR="009B5914">
        <w:rPr>
          <w:sz w:val="24"/>
          <w:szCs w:val="24"/>
        </w:rPr>
        <w:t xml:space="preserve"> and those that are</w:t>
      </w:r>
      <w:r w:rsidR="00954FB7">
        <w:rPr>
          <w:sz w:val="24"/>
          <w:szCs w:val="24"/>
        </w:rPr>
        <w:t xml:space="preserve"> public but not maintained by the Trails Committee (e.g., DFW</w:t>
      </w:r>
      <w:r w:rsidR="009B5914">
        <w:rPr>
          <w:sz w:val="24"/>
          <w:szCs w:val="24"/>
        </w:rPr>
        <w:t xml:space="preserve"> and MassAudubon parcels)</w:t>
      </w:r>
      <w:r w:rsidR="00730A96">
        <w:rPr>
          <w:sz w:val="24"/>
          <w:szCs w:val="24"/>
        </w:rPr>
        <w:t>.</w:t>
      </w:r>
    </w:p>
    <w:p w14:paraId="3477125E" w14:textId="02A27E4B" w:rsidR="004A75EC" w:rsidRDefault="00155432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Nashua </w:t>
      </w:r>
      <w:r w:rsidR="004A75EC">
        <w:rPr>
          <w:sz w:val="24"/>
          <w:szCs w:val="24"/>
        </w:rPr>
        <w:t>Riverwalk</w:t>
      </w:r>
    </w:p>
    <w:p w14:paraId="5708703F" w14:textId="4B13D16F" w:rsidR="004A75EC" w:rsidRDefault="00802297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="00B9220B">
        <w:rPr>
          <w:sz w:val="24"/>
          <w:szCs w:val="24"/>
        </w:rPr>
        <w:t xml:space="preserve">Rep. Margaret Scarsdale and Funch provided testimony </w:t>
      </w:r>
      <w:r>
        <w:rPr>
          <w:sz w:val="24"/>
          <w:szCs w:val="24"/>
        </w:rPr>
        <w:t>to</w:t>
      </w:r>
      <w:r w:rsidR="004A75EC">
        <w:rPr>
          <w:sz w:val="24"/>
          <w:szCs w:val="24"/>
        </w:rPr>
        <w:t xml:space="preserve"> </w:t>
      </w:r>
      <w:r w:rsidR="00155432">
        <w:rPr>
          <w:sz w:val="24"/>
          <w:szCs w:val="24"/>
        </w:rPr>
        <w:t>S</w:t>
      </w:r>
      <w:r w:rsidR="004A75EC">
        <w:rPr>
          <w:sz w:val="24"/>
          <w:szCs w:val="24"/>
        </w:rPr>
        <w:t xml:space="preserve">tate </w:t>
      </w:r>
      <w:r w:rsidR="00155432">
        <w:rPr>
          <w:sz w:val="24"/>
          <w:szCs w:val="24"/>
        </w:rPr>
        <w:t>House Joint C</w:t>
      </w:r>
      <w:r w:rsidR="004A75EC">
        <w:rPr>
          <w:sz w:val="24"/>
          <w:szCs w:val="24"/>
        </w:rPr>
        <w:t xml:space="preserve">ommittee </w:t>
      </w:r>
      <w:r w:rsidR="0080616A">
        <w:rPr>
          <w:sz w:val="24"/>
          <w:szCs w:val="24"/>
        </w:rPr>
        <w:t>on Environment and Natural Resources</w:t>
      </w:r>
      <w:r w:rsidR="00BC4591">
        <w:rPr>
          <w:sz w:val="24"/>
          <w:szCs w:val="24"/>
        </w:rPr>
        <w:t xml:space="preserve"> in support of House bill H.5113</w:t>
      </w:r>
      <w:r w:rsidR="002923DD">
        <w:rPr>
          <w:sz w:val="24"/>
          <w:szCs w:val="24"/>
        </w:rPr>
        <w:t>, which seeks</w:t>
      </w:r>
      <w:r w:rsidR="00BC4591">
        <w:rPr>
          <w:sz w:val="24"/>
          <w:szCs w:val="24"/>
        </w:rPr>
        <w:t xml:space="preserve"> to approve naming </w:t>
      </w:r>
      <w:r w:rsidR="002923DD">
        <w:rPr>
          <w:sz w:val="24"/>
          <w:szCs w:val="24"/>
        </w:rPr>
        <w:t>the trail</w:t>
      </w:r>
      <w:r w:rsidR="00BC4591">
        <w:rPr>
          <w:sz w:val="24"/>
          <w:szCs w:val="24"/>
        </w:rPr>
        <w:t xml:space="preserve"> the Marion Stoddard Riverwalk</w:t>
      </w:r>
      <w:r w:rsidR="009377BA">
        <w:rPr>
          <w:sz w:val="24"/>
          <w:szCs w:val="24"/>
        </w:rPr>
        <w:t xml:space="preserve">. </w:t>
      </w:r>
      <w:r>
        <w:rPr>
          <w:sz w:val="24"/>
          <w:szCs w:val="24"/>
        </w:rPr>
        <w:t>The</w:t>
      </w:r>
      <w:r w:rsidR="002923DD">
        <w:rPr>
          <w:sz w:val="24"/>
          <w:szCs w:val="24"/>
        </w:rPr>
        <w:t xml:space="preserve"> Joint Committee </w:t>
      </w:r>
      <w:r w:rsidR="00B26AF6">
        <w:rPr>
          <w:sz w:val="24"/>
          <w:szCs w:val="24"/>
        </w:rPr>
        <w:t>voted</w:t>
      </w:r>
      <w:r w:rsidR="0080616A">
        <w:rPr>
          <w:sz w:val="24"/>
          <w:szCs w:val="24"/>
        </w:rPr>
        <w:t xml:space="preserve"> to advance </w:t>
      </w:r>
      <w:r w:rsidR="00BC4591">
        <w:rPr>
          <w:sz w:val="24"/>
          <w:szCs w:val="24"/>
        </w:rPr>
        <w:t>the</w:t>
      </w:r>
      <w:r w:rsidR="002923DD">
        <w:rPr>
          <w:sz w:val="24"/>
          <w:szCs w:val="24"/>
        </w:rPr>
        <w:t xml:space="preserve"> bill</w:t>
      </w:r>
      <w:r w:rsidR="004A75EC">
        <w:rPr>
          <w:sz w:val="24"/>
          <w:szCs w:val="24"/>
        </w:rPr>
        <w:t xml:space="preserve">. </w:t>
      </w:r>
      <w:r w:rsidR="00BD4DC0">
        <w:rPr>
          <w:sz w:val="24"/>
          <w:szCs w:val="24"/>
        </w:rPr>
        <w:t xml:space="preserve">There are a few more steps until the House and Senate vote on the bill, but this was a key step. </w:t>
      </w:r>
      <w:r w:rsidR="004A75EC">
        <w:rPr>
          <w:sz w:val="24"/>
          <w:szCs w:val="24"/>
        </w:rPr>
        <w:t xml:space="preserve">This </w:t>
      </w:r>
      <w:r w:rsidR="00B26AF6">
        <w:rPr>
          <w:sz w:val="24"/>
          <w:szCs w:val="24"/>
        </w:rPr>
        <w:t xml:space="preserve">new </w:t>
      </w:r>
      <w:r w:rsidR="004A75EC">
        <w:rPr>
          <w:sz w:val="24"/>
          <w:szCs w:val="24"/>
        </w:rPr>
        <w:t xml:space="preserve">name will </w:t>
      </w:r>
      <w:r w:rsidR="00B4057E">
        <w:rPr>
          <w:sz w:val="24"/>
          <w:szCs w:val="24"/>
        </w:rPr>
        <w:t xml:space="preserve">replace both </w:t>
      </w:r>
      <w:r w:rsidR="004A75EC">
        <w:rPr>
          <w:sz w:val="24"/>
          <w:szCs w:val="24"/>
        </w:rPr>
        <w:t xml:space="preserve">the Tinker Trail </w:t>
      </w:r>
      <w:r w:rsidR="00B4057E">
        <w:rPr>
          <w:sz w:val="24"/>
          <w:szCs w:val="24"/>
        </w:rPr>
        <w:t>and the Nashua Riverwalk names.</w:t>
      </w:r>
    </w:p>
    <w:p w14:paraId="79C70164" w14:textId="77777777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Sign Subcommittee</w:t>
      </w:r>
    </w:p>
    <w:p w14:paraId="628D57BB" w14:textId="77777777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636B8B41" w14:textId="5BDABC56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Eagle Scout Project</w:t>
      </w:r>
      <w:r w:rsidR="0084578D">
        <w:rPr>
          <w:sz w:val="24"/>
          <w:szCs w:val="24"/>
        </w:rPr>
        <w:t xml:space="preserve"> – report by McKinley</w:t>
      </w:r>
    </w:p>
    <w:p w14:paraId="2FCA3327" w14:textId="0262AF58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Bridges in Walker and McClain’s Woods</w:t>
      </w:r>
      <w:r w:rsidR="00616A1C">
        <w:rPr>
          <w:sz w:val="24"/>
          <w:szCs w:val="24"/>
        </w:rPr>
        <w:t xml:space="preserve"> to be built by Eagle Scout candidate Quinton Morse</w:t>
      </w:r>
      <w:r w:rsidR="009377BA">
        <w:rPr>
          <w:sz w:val="24"/>
          <w:szCs w:val="24"/>
        </w:rPr>
        <w:t xml:space="preserve">. </w:t>
      </w:r>
      <w:r w:rsidR="00616A1C">
        <w:rPr>
          <w:sz w:val="24"/>
          <w:szCs w:val="24"/>
        </w:rPr>
        <w:t xml:space="preserve">He filed the RDA and met with the Conservation </w:t>
      </w:r>
      <w:r w:rsidR="009377BA">
        <w:rPr>
          <w:sz w:val="24"/>
          <w:szCs w:val="24"/>
        </w:rPr>
        <w:t>Commission,</w:t>
      </w:r>
      <w:r w:rsidR="00616A1C">
        <w:rPr>
          <w:sz w:val="24"/>
          <w:szCs w:val="24"/>
        </w:rPr>
        <w:t xml:space="preserve"> but he is</w:t>
      </w:r>
      <w:r>
        <w:rPr>
          <w:sz w:val="24"/>
          <w:szCs w:val="24"/>
        </w:rPr>
        <w:t xml:space="preserve"> waiting </w:t>
      </w:r>
      <w:r w:rsidR="00AA7E47">
        <w:rPr>
          <w:sz w:val="24"/>
          <w:szCs w:val="24"/>
        </w:rPr>
        <w:t xml:space="preserve">for snow to clear to enable the </w:t>
      </w:r>
      <w:r>
        <w:rPr>
          <w:sz w:val="24"/>
          <w:szCs w:val="24"/>
        </w:rPr>
        <w:t xml:space="preserve">Conservation </w:t>
      </w:r>
      <w:r w:rsidR="00AA7E47">
        <w:rPr>
          <w:sz w:val="24"/>
          <w:szCs w:val="24"/>
        </w:rPr>
        <w:t xml:space="preserve">Commission’s site </w:t>
      </w:r>
      <w:r w:rsidR="00A434DB">
        <w:rPr>
          <w:sz w:val="24"/>
          <w:szCs w:val="24"/>
        </w:rPr>
        <w:t>walk.</w:t>
      </w:r>
    </w:p>
    <w:p w14:paraId="7B192047" w14:textId="77777777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Groton Conservation Forum</w:t>
      </w:r>
    </w:p>
    <w:p w14:paraId="0DF83E14" w14:textId="1EED61FE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26th </w:t>
      </w:r>
      <w:r w:rsidR="00E557E5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6:30 at </w:t>
      </w:r>
      <w:r w:rsidR="00E557E5">
        <w:rPr>
          <w:sz w:val="24"/>
          <w:szCs w:val="24"/>
        </w:rPr>
        <w:t xml:space="preserve">The </w:t>
      </w:r>
      <w:r>
        <w:rPr>
          <w:sz w:val="24"/>
          <w:szCs w:val="24"/>
        </w:rPr>
        <w:t>Groton Center</w:t>
      </w:r>
      <w:r w:rsidR="00AA7E47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speaker is </w:t>
      </w:r>
      <w:r w:rsidR="00AA7E47">
        <w:rPr>
          <w:sz w:val="24"/>
          <w:szCs w:val="24"/>
        </w:rPr>
        <w:t xml:space="preserve">Mass Wildlife’s Regional Director </w:t>
      </w:r>
      <w:r>
        <w:rPr>
          <w:sz w:val="24"/>
          <w:szCs w:val="24"/>
        </w:rPr>
        <w:t xml:space="preserve">Pat Huckery. </w:t>
      </w:r>
    </w:p>
    <w:p w14:paraId="07724987" w14:textId="77777777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Spring GrotonFest</w:t>
      </w:r>
    </w:p>
    <w:p w14:paraId="467B85BA" w14:textId="6C4CDB79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Scheduled for </w:t>
      </w:r>
      <w:r w:rsidR="00E557E5">
        <w:rPr>
          <w:sz w:val="24"/>
          <w:szCs w:val="24"/>
        </w:rPr>
        <w:t xml:space="preserve">Sunday, </w:t>
      </w:r>
      <w:r>
        <w:rPr>
          <w:sz w:val="24"/>
          <w:szCs w:val="24"/>
        </w:rPr>
        <w:t>May 17</w:t>
      </w:r>
      <w:r w:rsidRPr="00CF3F12">
        <w:rPr>
          <w:sz w:val="24"/>
          <w:szCs w:val="24"/>
          <w:vertAlign w:val="superscript"/>
        </w:rPr>
        <w:t>th</w:t>
      </w:r>
      <w:r w:rsidR="00E557E5">
        <w:rPr>
          <w:sz w:val="24"/>
          <w:szCs w:val="24"/>
        </w:rPr>
        <w:t>.</w:t>
      </w:r>
    </w:p>
    <w:p w14:paraId="39ECA962" w14:textId="3A7E7D81" w:rsidR="000633B6" w:rsidRDefault="000633B6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6D1DCE">
        <w:rPr>
          <w:sz w:val="24"/>
          <w:szCs w:val="24"/>
        </w:rPr>
        <w:t>onsensus of c</w:t>
      </w:r>
      <w:r>
        <w:rPr>
          <w:sz w:val="24"/>
          <w:szCs w:val="24"/>
        </w:rPr>
        <w:t>ommittee</w:t>
      </w:r>
      <w:r w:rsidR="002B0444">
        <w:rPr>
          <w:sz w:val="24"/>
          <w:szCs w:val="24"/>
        </w:rPr>
        <w:t xml:space="preserve"> members</w:t>
      </w:r>
      <w:r w:rsidR="006D1DCE">
        <w:rPr>
          <w:sz w:val="24"/>
          <w:szCs w:val="24"/>
        </w:rPr>
        <w:t xml:space="preserve"> was</w:t>
      </w:r>
      <w:r>
        <w:rPr>
          <w:sz w:val="24"/>
          <w:szCs w:val="24"/>
        </w:rPr>
        <w:t xml:space="preserve"> </w:t>
      </w:r>
      <w:r w:rsidR="0054646E">
        <w:rPr>
          <w:sz w:val="24"/>
          <w:szCs w:val="24"/>
        </w:rPr>
        <w:t>that the number of people who came to the booth last year justifies</w:t>
      </w:r>
      <w:r w:rsidR="002B0444">
        <w:rPr>
          <w:sz w:val="24"/>
          <w:szCs w:val="24"/>
        </w:rPr>
        <w:t xml:space="preserve"> a continued presence at the event.</w:t>
      </w:r>
    </w:p>
    <w:p w14:paraId="0BC60791" w14:textId="27234AB2" w:rsidR="004A75EC" w:rsidRDefault="004A75EC" w:rsidP="004A75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VOTE</w:t>
      </w:r>
      <w:r>
        <w:rPr>
          <w:sz w:val="24"/>
          <w:szCs w:val="24"/>
        </w:rPr>
        <w:t xml:space="preserve">: Committee to spend $100 for a booth at the </w:t>
      </w:r>
      <w:r w:rsidR="00F010CD">
        <w:rPr>
          <w:sz w:val="24"/>
          <w:szCs w:val="24"/>
        </w:rPr>
        <w:t xml:space="preserve">Spring </w:t>
      </w:r>
      <w:r>
        <w:rPr>
          <w:sz w:val="24"/>
          <w:szCs w:val="24"/>
        </w:rPr>
        <w:t>GrotonFest</w:t>
      </w:r>
      <w:r w:rsidR="003E3BD2">
        <w:rPr>
          <w:sz w:val="24"/>
          <w:szCs w:val="24"/>
        </w:rPr>
        <w:t>.</w:t>
      </w:r>
    </w:p>
    <w:p w14:paraId="471CF4BB" w14:textId="6F75B4D1" w:rsidR="004A75EC" w:rsidRDefault="004A75EC" w:rsidP="004A75E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Motion made by Guli</w:t>
      </w:r>
      <w:r w:rsidR="00F010CD">
        <w:rPr>
          <w:sz w:val="24"/>
          <w:szCs w:val="24"/>
        </w:rPr>
        <w:t>c</w:t>
      </w:r>
      <w:r>
        <w:rPr>
          <w:sz w:val="24"/>
          <w:szCs w:val="24"/>
        </w:rPr>
        <w:t xml:space="preserve">k, seconded by Lynch, </w:t>
      </w:r>
      <w:r w:rsidR="00AA7E47">
        <w:rPr>
          <w:sz w:val="24"/>
          <w:szCs w:val="24"/>
        </w:rPr>
        <w:t xml:space="preserve">and </w:t>
      </w:r>
      <w:r>
        <w:rPr>
          <w:sz w:val="24"/>
          <w:szCs w:val="24"/>
        </w:rPr>
        <w:t>passed by unanimous vote</w:t>
      </w:r>
      <w:r w:rsidR="00AA7E47">
        <w:rPr>
          <w:sz w:val="24"/>
          <w:szCs w:val="24"/>
        </w:rPr>
        <w:t>.</w:t>
      </w:r>
    </w:p>
    <w:p w14:paraId="3CE58678" w14:textId="77777777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Town Forest Committee Meeting Invite</w:t>
      </w:r>
    </w:p>
    <w:p w14:paraId="4C648FF2" w14:textId="3AC32A07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8th </w:t>
      </w:r>
      <w:r w:rsidR="00A434DB">
        <w:rPr>
          <w:sz w:val="24"/>
          <w:szCs w:val="24"/>
        </w:rPr>
        <w:t xml:space="preserve">at </w:t>
      </w:r>
      <w:r>
        <w:rPr>
          <w:sz w:val="24"/>
          <w:szCs w:val="24"/>
        </w:rPr>
        <w:t>5:00 pm</w:t>
      </w:r>
      <w:r w:rsidR="00E557E5">
        <w:rPr>
          <w:sz w:val="24"/>
          <w:szCs w:val="24"/>
        </w:rPr>
        <w:t>.</w:t>
      </w:r>
      <w:r w:rsidR="00C96B5B">
        <w:rPr>
          <w:sz w:val="24"/>
          <w:szCs w:val="24"/>
        </w:rPr>
        <w:t>, Town Hall 2</w:t>
      </w:r>
      <w:r w:rsidR="00C96B5B" w:rsidRPr="00CF3F12">
        <w:rPr>
          <w:sz w:val="24"/>
          <w:szCs w:val="24"/>
          <w:vertAlign w:val="superscript"/>
        </w:rPr>
        <w:t>nd</w:t>
      </w:r>
      <w:r w:rsidR="00C96B5B">
        <w:rPr>
          <w:sz w:val="24"/>
          <w:szCs w:val="24"/>
        </w:rPr>
        <w:t xml:space="preserve"> Floor Meeting Room</w:t>
      </w:r>
    </w:p>
    <w:p w14:paraId="48F31566" w14:textId="13D50866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</w:t>
      </w:r>
      <w:r w:rsidR="00AA7E47">
        <w:rPr>
          <w:sz w:val="24"/>
          <w:szCs w:val="24"/>
        </w:rPr>
        <w:t>ed</w:t>
      </w:r>
      <w:r w:rsidR="001F67AC">
        <w:rPr>
          <w:sz w:val="24"/>
          <w:szCs w:val="24"/>
        </w:rPr>
        <w:t xml:space="preserve"> possible</w:t>
      </w:r>
      <w:r>
        <w:rPr>
          <w:sz w:val="24"/>
          <w:szCs w:val="24"/>
        </w:rPr>
        <w:t xml:space="preserve"> </w:t>
      </w:r>
      <w:r w:rsidR="004B00CF">
        <w:rPr>
          <w:sz w:val="24"/>
          <w:szCs w:val="24"/>
        </w:rPr>
        <w:t xml:space="preserve">issues to be raised at the meeting: </w:t>
      </w:r>
      <w:r w:rsidR="001F67AC">
        <w:rPr>
          <w:sz w:val="24"/>
          <w:szCs w:val="24"/>
        </w:rPr>
        <w:t xml:space="preserve">re-establishing our Memorandum of Agreement for trail maintenance, improving </w:t>
      </w:r>
      <w:r>
        <w:rPr>
          <w:sz w:val="24"/>
          <w:szCs w:val="24"/>
        </w:rPr>
        <w:t xml:space="preserve">parking </w:t>
      </w:r>
      <w:r w:rsidR="00EA5A75">
        <w:rPr>
          <w:sz w:val="24"/>
          <w:szCs w:val="24"/>
        </w:rPr>
        <w:t>are</w:t>
      </w:r>
      <w:r w:rsidR="00A434DB">
        <w:rPr>
          <w:sz w:val="24"/>
          <w:szCs w:val="24"/>
        </w:rPr>
        <w:t>a</w:t>
      </w:r>
      <w:r w:rsidR="00EA5A75">
        <w:rPr>
          <w:sz w:val="24"/>
          <w:szCs w:val="24"/>
        </w:rPr>
        <w:t xml:space="preserve"> </w:t>
      </w:r>
      <w:r w:rsidR="001B3C3E">
        <w:rPr>
          <w:sz w:val="24"/>
          <w:szCs w:val="24"/>
        </w:rPr>
        <w:t>conditions</w:t>
      </w:r>
      <w:r w:rsidR="0004782A">
        <w:rPr>
          <w:sz w:val="24"/>
          <w:szCs w:val="24"/>
        </w:rPr>
        <w:t xml:space="preserve">, and need for improvements </w:t>
      </w:r>
      <w:r w:rsidR="001E5803">
        <w:rPr>
          <w:sz w:val="24"/>
          <w:szCs w:val="24"/>
        </w:rPr>
        <w:t>to accommodate</w:t>
      </w:r>
      <w:r w:rsidR="0004782A">
        <w:rPr>
          <w:sz w:val="24"/>
          <w:szCs w:val="24"/>
        </w:rPr>
        <w:t xml:space="preserve"> horse trailers or signage to guide</w:t>
      </w:r>
      <w:r w:rsidR="001E5803">
        <w:rPr>
          <w:sz w:val="24"/>
          <w:szCs w:val="24"/>
        </w:rPr>
        <w:t xml:space="preserve"> them to The Groton Center.</w:t>
      </w:r>
    </w:p>
    <w:p w14:paraId="3088C5C5" w14:textId="729F8920" w:rsidR="004A75EC" w:rsidRDefault="00480EC0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Also d</w:t>
      </w:r>
      <w:r w:rsidR="004A75EC">
        <w:rPr>
          <w:sz w:val="24"/>
          <w:szCs w:val="24"/>
        </w:rPr>
        <w:t>iscuss</w:t>
      </w:r>
      <w:r w:rsidR="00EA5A75">
        <w:rPr>
          <w:sz w:val="24"/>
          <w:szCs w:val="24"/>
        </w:rPr>
        <w:t>ed</w:t>
      </w:r>
      <w:r w:rsidR="004A75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1F67AC">
        <w:rPr>
          <w:sz w:val="24"/>
          <w:szCs w:val="24"/>
        </w:rPr>
        <w:t xml:space="preserve">need for </w:t>
      </w:r>
      <w:r w:rsidR="004A75EC">
        <w:rPr>
          <w:sz w:val="24"/>
          <w:szCs w:val="24"/>
        </w:rPr>
        <w:t>trail markers, distance</w:t>
      </w:r>
      <w:r w:rsidR="009B4FF0">
        <w:rPr>
          <w:sz w:val="24"/>
          <w:szCs w:val="24"/>
        </w:rPr>
        <w:t xml:space="preserve"> marker</w:t>
      </w:r>
      <w:r w:rsidR="004A75EC">
        <w:rPr>
          <w:sz w:val="24"/>
          <w:szCs w:val="24"/>
        </w:rPr>
        <w:t>s</w:t>
      </w:r>
      <w:r w:rsidR="00EA5A75">
        <w:rPr>
          <w:sz w:val="24"/>
          <w:szCs w:val="24"/>
        </w:rPr>
        <w:t>,</w:t>
      </w:r>
      <w:r w:rsidR="004A75EC">
        <w:rPr>
          <w:sz w:val="24"/>
          <w:szCs w:val="24"/>
        </w:rPr>
        <w:t xml:space="preserve"> etc.</w:t>
      </w:r>
      <w:r>
        <w:rPr>
          <w:sz w:val="24"/>
          <w:szCs w:val="24"/>
        </w:rPr>
        <w:t xml:space="preserve">, to aid infrequent visitors. </w:t>
      </w:r>
      <w:r w:rsidR="004A75EC">
        <w:rPr>
          <w:sz w:val="24"/>
          <w:szCs w:val="24"/>
        </w:rPr>
        <w:t xml:space="preserve">Might be a good property </w:t>
      </w:r>
      <w:r w:rsidR="00DD09FA">
        <w:rPr>
          <w:sz w:val="24"/>
          <w:szCs w:val="24"/>
        </w:rPr>
        <w:t>for using</w:t>
      </w:r>
      <w:r w:rsidR="00AE5BA8">
        <w:rPr>
          <w:sz w:val="24"/>
          <w:szCs w:val="24"/>
        </w:rPr>
        <w:t xml:space="preserve"> </w:t>
      </w:r>
      <w:r w:rsidR="00EA5A75">
        <w:rPr>
          <w:sz w:val="24"/>
          <w:szCs w:val="24"/>
        </w:rPr>
        <w:t xml:space="preserve">the </w:t>
      </w:r>
      <w:r w:rsidR="004A75EC">
        <w:rPr>
          <w:sz w:val="24"/>
          <w:szCs w:val="24"/>
        </w:rPr>
        <w:t>trail map</w:t>
      </w:r>
      <w:r w:rsidR="00EA5A75">
        <w:rPr>
          <w:sz w:val="24"/>
          <w:szCs w:val="24"/>
        </w:rPr>
        <w:t xml:space="preserve"> “You Are Here”</w:t>
      </w:r>
      <w:r w:rsidR="009D10A9">
        <w:rPr>
          <w:sz w:val="24"/>
          <w:szCs w:val="24"/>
        </w:rPr>
        <w:t xml:space="preserve"> signs</w:t>
      </w:r>
      <w:r w:rsidR="00F12653">
        <w:rPr>
          <w:sz w:val="24"/>
          <w:szCs w:val="24"/>
        </w:rPr>
        <w:t xml:space="preserve"> that are being designed by </w:t>
      </w:r>
      <w:r w:rsidR="001A46DE">
        <w:rPr>
          <w:sz w:val="24"/>
          <w:szCs w:val="24"/>
        </w:rPr>
        <w:t>Brody Tyler.</w:t>
      </w:r>
    </w:p>
    <w:p w14:paraId="0A17D6A2" w14:textId="36DBB40C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Complete Streets</w:t>
      </w:r>
      <w:r w:rsidR="009D10A9">
        <w:rPr>
          <w:sz w:val="24"/>
          <w:szCs w:val="24"/>
        </w:rPr>
        <w:t xml:space="preserve"> Committee</w:t>
      </w:r>
      <w:r w:rsidR="00DD09FA">
        <w:rPr>
          <w:sz w:val="24"/>
          <w:szCs w:val="24"/>
        </w:rPr>
        <w:t xml:space="preserve"> – report</w:t>
      </w:r>
      <w:r w:rsidR="00BC2416">
        <w:rPr>
          <w:sz w:val="24"/>
          <w:szCs w:val="24"/>
        </w:rPr>
        <w:t>ed</w:t>
      </w:r>
      <w:r w:rsidR="00DD09FA">
        <w:rPr>
          <w:sz w:val="24"/>
          <w:szCs w:val="24"/>
        </w:rPr>
        <w:t xml:space="preserve"> by Legge</w:t>
      </w:r>
      <w:r w:rsidR="00243555">
        <w:rPr>
          <w:sz w:val="24"/>
          <w:szCs w:val="24"/>
        </w:rPr>
        <w:t>, who has been our representative</w:t>
      </w:r>
      <w:r w:rsidR="00462F90">
        <w:rPr>
          <w:sz w:val="24"/>
          <w:szCs w:val="24"/>
        </w:rPr>
        <w:t xml:space="preserve"> to the committee</w:t>
      </w:r>
      <w:r w:rsidR="00243555">
        <w:rPr>
          <w:sz w:val="24"/>
          <w:szCs w:val="24"/>
        </w:rPr>
        <w:t xml:space="preserve"> for</w:t>
      </w:r>
      <w:r w:rsidR="00462F90">
        <w:rPr>
          <w:sz w:val="24"/>
          <w:szCs w:val="24"/>
        </w:rPr>
        <w:t xml:space="preserve"> nearly a decade.</w:t>
      </w:r>
    </w:p>
    <w:p w14:paraId="4F91C3F1" w14:textId="74E93B93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Will </w:t>
      </w:r>
      <w:r w:rsidR="009D10A9">
        <w:rPr>
          <w:sz w:val="24"/>
          <w:szCs w:val="24"/>
        </w:rPr>
        <w:t xml:space="preserve">start </w:t>
      </w:r>
      <w:r>
        <w:rPr>
          <w:sz w:val="24"/>
          <w:szCs w:val="24"/>
        </w:rPr>
        <w:t>meet</w:t>
      </w:r>
      <w:r w:rsidR="009D10A9">
        <w:rPr>
          <w:sz w:val="24"/>
          <w:szCs w:val="24"/>
        </w:rPr>
        <w:t>ing</w:t>
      </w:r>
      <w:r>
        <w:rPr>
          <w:sz w:val="24"/>
          <w:szCs w:val="24"/>
        </w:rPr>
        <w:t xml:space="preserve"> every month</w:t>
      </w:r>
      <w:r w:rsidR="009D10A9">
        <w:rPr>
          <w:sz w:val="24"/>
          <w:szCs w:val="24"/>
        </w:rPr>
        <w:t>.</w:t>
      </w:r>
    </w:p>
    <w:p w14:paraId="2616CC25" w14:textId="10F6A051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Main </w:t>
      </w:r>
      <w:r w:rsidR="009D10A9">
        <w:rPr>
          <w:sz w:val="24"/>
          <w:szCs w:val="24"/>
        </w:rPr>
        <w:t>S</w:t>
      </w:r>
      <w:r>
        <w:rPr>
          <w:sz w:val="24"/>
          <w:szCs w:val="24"/>
        </w:rPr>
        <w:t xml:space="preserve">treet redesign is </w:t>
      </w:r>
      <w:r w:rsidR="00D04EC3">
        <w:rPr>
          <w:sz w:val="24"/>
          <w:szCs w:val="24"/>
        </w:rPr>
        <w:t xml:space="preserve">the committee’s focus </w:t>
      </w:r>
      <w:r w:rsidR="001E5803">
        <w:rPr>
          <w:sz w:val="24"/>
          <w:szCs w:val="24"/>
        </w:rPr>
        <w:t>currently</w:t>
      </w:r>
      <w:r w:rsidR="00D04EC3">
        <w:rPr>
          <w:sz w:val="24"/>
          <w:szCs w:val="24"/>
        </w:rPr>
        <w:t>.</w:t>
      </w:r>
    </w:p>
    <w:p w14:paraId="53A267E1" w14:textId="5ADB5A56" w:rsidR="004A75EC" w:rsidRDefault="004A75EC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Lover</w:t>
      </w:r>
      <w:r w:rsidR="00D04EC3">
        <w:rPr>
          <w:sz w:val="24"/>
          <w:szCs w:val="24"/>
        </w:rPr>
        <w:t>’</w:t>
      </w:r>
      <w:r>
        <w:rPr>
          <w:sz w:val="24"/>
          <w:szCs w:val="24"/>
        </w:rPr>
        <w:t>s Lane project is in progress</w:t>
      </w:r>
      <w:r w:rsidR="00D04EC3">
        <w:rPr>
          <w:sz w:val="24"/>
          <w:szCs w:val="24"/>
        </w:rPr>
        <w:t>.</w:t>
      </w:r>
    </w:p>
    <w:p w14:paraId="187804AC" w14:textId="77777777" w:rsidR="004A75EC" w:rsidRDefault="004A75EC" w:rsidP="004A75EC">
      <w:pPr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Bay State Trail Riders Association</w:t>
      </w:r>
    </w:p>
    <w:p w14:paraId="4F57FD78" w14:textId="6BB3AB72" w:rsidR="004A75EC" w:rsidRDefault="00BC2416" w:rsidP="004A75EC">
      <w:pPr>
        <w:numPr>
          <w:ilvl w:val="1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group’s leader, Becky Gallagher, o</w:t>
      </w:r>
      <w:r w:rsidR="004A75EC">
        <w:rPr>
          <w:sz w:val="24"/>
          <w:szCs w:val="24"/>
        </w:rPr>
        <w:t>ffered help and funding for any equestrian</w:t>
      </w:r>
      <w:r w:rsidR="00292B74">
        <w:rPr>
          <w:sz w:val="24"/>
          <w:szCs w:val="24"/>
        </w:rPr>
        <w:t>-</w:t>
      </w:r>
      <w:r w:rsidR="004A75EC">
        <w:rPr>
          <w:sz w:val="24"/>
          <w:szCs w:val="24"/>
        </w:rPr>
        <w:t>related projects</w:t>
      </w:r>
      <w:r w:rsidR="00AF1AA0">
        <w:rPr>
          <w:sz w:val="24"/>
          <w:szCs w:val="24"/>
        </w:rPr>
        <w:t xml:space="preserve"> we might take on.</w:t>
      </w:r>
    </w:p>
    <w:p w14:paraId="6CA33859" w14:textId="77777777" w:rsidR="007506BC" w:rsidRDefault="007506BC" w:rsidP="004A75EC">
      <w:pPr>
        <w:spacing w:after="0"/>
        <w:rPr>
          <w:b/>
          <w:bCs/>
          <w:sz w:val="24"/>
          <w:szCs w:val="24"/>
        </w:rPr>
      </w:pPr>
    </w:p>
    <w:p w14:paraId="7DA3CD44" w14:textId="3DA48C32" w:rsidR="004A75EC" w:rsidRDefault="004A75EC" w:rsidP="004A75E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DISCUSSIONS</w:t>
      </w:r>
      <w:r>
        <w:rPr>
          <w:sz w:val="24"/>
          <w:szCs w:val="24"/>
        </w:rPr>
        <w:t xml:space="preserve">  </w:t>
      </w:r>
    </w:p>
    <w:p w14:paraId="1006A065" w14:textId="77777777" w:rsidR="004A75EC" w:rsidRDefault="004A75EC" w:rsidP="004A75EC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Priorities for 2026</w:t>
      </w:r>
    </w:p>
    <w:p w14:paraId="6943EB60" w14:textId="77777777" w:rsidR="004A75EC" w:rsidRDefault="004A75EC" w:rsidP="004A75EC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Paquawket Path</w:t>
      </w:r>
    </w:p>
    <w:p w14:paraId="6DA9B3EA" w14:textId="345E3BB8" w:rsidR="004A75EC" w:rsidRDefault="00531AD4" w:rsidP="004A75EC">
      <w:pPr>
        <w:numPr>
          <w:ilvl w:val="2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Right-of-Way easement</w:t>
      </w:r>
      <w:r w:rsidR="00AF1AA0">
        <w:rPr>
          <w:sz w:val="24"/>
          <w:szCs w:val="24"/>
        </w:rPr>
        <w:t xml:space="preserve"> was m</w:t>
      </w:r>
      <w:r w:rsidR="004A75EC">
        <w:rPr>
          <w:sz w:val="24"/>
          <w:szCs w:val="24"/>
        </w:rPr>
        <w:t xml:space="preserve">arked </w:t>
      </w:r>
      <w:r w:rsidR="00AF1AA0">
        <w:rPr>
          <w:sz w:val="24"/>
          <w:szCs w:val="24"/>
        </w:rPr>
        <w:t xml:space="preserve"> by Dillis and Roy survey</w:t>
      </w:r>
      <w:r w:rsidR="006E11D2">
        <w:rPr>
          <w:sz w:val="24"/>
          <w:szCs w:val="24"/>
        </w:rPr>
        <w:t>ors.</w:t>
      </w:r>
    </w:p>
    <w:p w14:paraId="22680362" w14:textId="2A2C4DC9" w:rsidR="004A75EC" w:rsidRDefault="00F8552F" w:rsidP="004A75EC">
      <w:pPr>
        <w:numPr>
          <w:ilvl w:val="2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Funch reported that it will be straightforward</w:t>
      </w:r>
      <w:r w:rsidR="004A75EC">
        <w:rPr>
          <w:sz w:val="24"/>
          <w:szCs w:val="24"/>
        </w:rPr>
        <w:t xml:space="preserve"> to put </w:t>
      </w:r>
      <w:r w:rsidR="006E11D2">
        <w:rPr>
          <w:sz w:val="24"/>
          <w:szCs w:val="24"/>
        </w:rPr>
        <w:t xml:space="preserve">in </w:t>
      </w:r>
      <w:r w:rsidR="004A75EC">
        <w:rPr>
          <w:sz w:val="24"/>
          <w:szCs w:val="24"/>
        </w:rPr>
        <w:t xml:space="preserve">a trail </w:t>
      </w:r>
      <w:r w:rsidR="005F5BAD">
        <w:rPr>
          <w:sz w:val="24"/>
          <w:szCs w:val="24"/>
        </w:rPr>
        <w:t xml:space="preserve">that stays within the ROW </w:t>
      </w:r>
      <w:r w:rsidR="004A75EC">
        <w:rPr>
          <w:sz w:val="24"/>
          <w:szCs w:val="24"/>
        </w:rPr>
        <w:t xml:space="preserve">and </w:t>
      </w:r>
      <w:r w:rsidR="005F5BAD">
        <w:rPr>
          <w:sz w:val="24"/>
          <w:szCs w:val="24"/>
        </w:rPr>
        <w:t xml:space="preserve">to </w:t>
      </w:r>
      <w:r w:rsidR="00EA7618">
        <w:rPr>
          <w:sz w:val="24"/>
          <w:szCs w:val="24"/>
        </w:rPr>
        <w:t xml:space="preserve">use </w:t>
      </w:r>
      <w:r w:rsidR="004A75EC">
        <w:rPr>
          <w:sz w:val="24"/>
          <w:szCs w:val="24"/>
        </w:rPr>
        <w:t>markers</w:t>
      </w:r>
      <w:r w:rsidR="00EA7618">
        <w:rPr>
          <w:sz w:val="24"/>
          <w:szCs w:val="24"/>
        </w:rPr>
        <w:t xml:space="preserve"> and other signage</w:t>
      </w:r>
      <w:r w:rsidR="004A75EC">
        <w:rPr>
          <w:sz w:val="24"/>
          <w:szCs w:val="24"/>
        </w:rPr>
        <w:t xml:space="preserve"> </w:t>
      </w:r>
      <w:r w:rsidR="00EA7618">
        <w:rPr>
          <w:sz w:val="24"/>
          <w:szCs w:val="24"/>
        </w:rPr>
        <w:t xml:space="preserve">to identify the public </w:t>
      </w:r>
      <w:r w:rsidR="005F5BAD">
        <w:rPr>
          <w:sz w:val="24"/>
          <w:szCs w:val="24"/>
        </w:rPr>
        <w:t>ROW</w:t>
      </w:r>
      <w:r w:rsidR="00444DE6">
        <w:rPr>
          <w:sz w:val="24"/>
          <w:szCs w:val="24"/>
        </w:rPr>
        <w:t xml:space="preserve"> that </w:t>
      </w:r>
      <w:r w:rsidR="006E11D2">
        <w:rPr>
          <w:sz w:val="24"/>
          <w:szCs w:val="24"/>
        </w:rPr>
        <w:t>connect</w:t>
      </w:r>
      <w:r w:rsidR="00444DE6">
        <w:rPr>
          <w:sz w:val="24"/>
          <w:szCs w:val="24"/>
        </w:rPr>
        <w:t>s</w:t>
      </w:r>
      <w:r w:rsidR="006E11D2">
        <w:rPr>
          <w:sz w:val="24"/>
          <w:szCs w:val="24"/>
        </w:rPr>
        <w:t xml:space="preserve"> </w:t>
      </w:r>
      <w:r w:rsidR="00AF4789">
        <w:rPr>
          <w:sz w:val="24"/>
          <w:szCs w:val="24"/>
        </w:rPr>
        <w:t xml:space="preserve">Paquawket Path </w:t>
      </w:r>
      <w:r w:rsidR="006E11D2">
        <w:rPr>
          <w:sz w:val="24"/>
          <w:szCs w:val="24"/>
        </w:rPr>
        <w:t xml:space="preserve">with the </w:t>
      </w:r>
      <w:r w:rsidR="004A75EC">
        <w:rPr>
          <w:sz w:val="24"/>
          <w:szCs w:val="24"/>
        </w:rPr>
        <w:t>Nashua River Rail Trail</w:t>
      </w:r>
      <w:r w:rsidR="00444DE6">
        <w:rPr>
          <w:sz w:val="24"/>
          <w:szCs w:val="24"/>
        </w:rPr>
        <w:t>.</w:t>
      </w:r>
    </w:p>
    <w:p w14:paraId="0B568552" w14:textId="00B0E26D" w:rsidR="004A75EC" w:rsidRDefault="004A75EC" w:rsidP="004A75EC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Hazard Mitigation Plan</w:t>
      </w:r>
      <w:r w:rsidR="006B660A">
        <w:rPr>
          <w:sz w:val="24"/>
          <w:szCs w:val="24"/>
        </w:rPr>
        <w:t xml:space="preserve"> (Chaired by Deputy Police Chief</w:t>
      </w:r>
      <w:r w:rsidR="003A277D">
        <w:rPr>
          <w:sz w:val="24"/>
          <w:szCs w:val="24"/>
        </w:rPr>
        <w:t xml:space="preserve"> Rachael Mead</w:t>
      </w:r>
      <w:r w:rsidR="006B660A">
        <w:rPr>
          <w:sz w:val="24"/>
          <w:szCs w:val="24"/>
        </w:rPr>
        <w:t>)</w:t>
      </w:r>
    </w:p>
    <w:p w14:paraId="179E8FA8" w14:textId="17199CEC" w:rsidR="00537BA9" w:rsidRDefault="00537BA9" w:rsidP="004A75EC">
      <w:pPr>
        <w:numPr>
          <w:ilvl w:val="2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Tuesday, March 24, 6:</w:t>
      </w:r>
      <w:r w:rsidR="00DE1937">
        <w:rPr>
          <w:sz w:val="24"/>
          <w:szCs w:val="24"/>
        </w:rPr>
        <w:t>0</w:t>
      </w:r>
      <w:r>
        <w:rPr>
          <w:sz w:val="24"/>
          <w:szCs w:val="24"/>
        </w:rPr>
        <w:t>0 pm</w:t>
      </w:r>
      <w:r w:rsidR="00DE1937">
        <w:rPr>
          <w:sz w:val="24"/>
          <w:szCs w:val="24"/>
        </w:rPr>
        <w:t>, Town Hall, 1</w:t>
      </w:r>
      <w:r w:rsidR="00DE1937" w:rsidRPr="00CF3F12">
        <w:rPr>
          <w:sz w:val="24"/>
          <w:szCs w:val="24"/>
          <w:vertAlign w:val="superscript"/>
        </w:rPr>
        <w:t>st</w:t>
      </w:r>
      <w:r w:rsidR="00DE1937">
        <w:rPr>
          <w:sz w:val="24"/>
          <w:szCs w:val="24"/>
        </w:rPr>
        <w:t xml:space="preserve"> Floor Meeting Room</w:t>
      </w:r>
    </w:p>
    <w:p w14:paraId="11454F8B" w14:textId="1CEB313D" w:rsidR="004A75EC" w:rsidRDefault="004A75EC" w:rsidP="004A75EC">
      <w:pPr>
        <w:numPr>
          <w:ilvl w:val="2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on what we </w:t>
      </w:r>
      <w:r w:rsidR="006B660A">
        <w:rPr>
          <w:sz w:val="24"/>
          <w:szCs w:val="24"/>
        </w:rPr>
        <w:t xml:space="preserve">might </w:t>
      </w:r>
      <w:r>
        <w:rPr>
          <w:sz w:val="24"/>
          <w:szCs w:val="24"/>
        </w:rPr>
        <w:t>contribute</w:t>
      </w:r>
      <w:r w:rsidR="006B660A">
        <w:rPr>
          <w:sz w:val="24"/>
          <w:szCs w:val="24"/>
        </w:rPr>
        <w:t xml:space="preserve"> to the </w:t>
      </w:r>
      <w:r w:rsidR="00292B74">
        <w:rPr>
          <w:sz w:val="24"/>
          <w:szCs w:val="24"/>
        </w:rPr>
        <w:t>effort.</w:t>
      </w:r>
    </w:p>
    <w:p w14:paraId="2B09362E" w14:textId="178156A2" w:rsidR="004A75EC" w:rsidRDefault="004A75EC" w:rsidP="004A75EC">
      <w:pPr>
        <w:numPr>
          <w:ilvl w:val="3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Keeping </w:t>
      </w:r>
      <w:r w:rsidR="002D4F5B">
        <w:rPr>
          <w:sz w:val="24"/>
          <w:szCs w:val="24"/>
        </w:rPr>
        <w:t>wider trails open</w:t>
      </w:r>
      <w:r>
        <w:rPr>
          <w:sz w:val="24"/>
          <w:szCs w:val="24"/>
        </w:rPr>
        <w:t xml:space="preserve"> for forest fire </w:t>
      </w:r>
      <w:r w:rsidR="00292B74">
        <w:rPr>
          <w:sz w:val="24"/>
          <w:szCs w:val="24"/>
        </w:rPr>
        <w:t>management.</w:t>
      </w:r>
    </w:p>
    <w:p w14:paraId="1B703C69" w14:textId="57E53571" w:rsidR="004A75EC" w:rsidRDefault="004A75EC" w:rsidP="004A75EC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Burnt</w:t>
      </w:r>
      <w:r w:rsidR="002D4F5B">
        <w:rPr>
          <w:sz w:val="24"/>
          <w:szCs w:val="24"/>
        </w:rPr>
        <w:t>m</w:t>
      </w:r>
      <w:r>
        <w:rPr>
          <w:sz w:val="24"/>
          <w:szCs w:val="24"/>
        </w:rPr>
        <w:t>eadow</w:t>
      </w:r>
      <w:r w:rsidR="0026480C">
        <w:rPr>
          <w:sz w:val="24"/>
          <w:szCs w:val="24"/>
        </w:rPr>
        <w:t xml:space="preserve"> </w:t>
      </w:r>
      <w:r w:rsidR="001A2116">
        <w:rPr>
          <w:sz w:val="24"/>
          <w:szCs w:val="24"/>
        </w:rPr>
        <w:t>Area</w:t>
      </w:r>
      <w:r w:rsidR="0026480C">
        <w:rPr>
          <w:sz w:val="24"/>
          <w:szCs w:val="24"/>
        </w:rPr>
        <w:t xml:space="preserve"> of Wharton Plantation</w:t>
      </w:r>
    </w:p>
    <w:p w14:paraId="3BCA3660" w14:textId="0F40152B" w:rsidR="004A75EC" w:rsidRDefault="004A75EC" w:rsidP="004A75EC">
      <w:pPr>
        <w:numPr>
          <w:ilvl w:val="2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NEFF has completed their </w:t>
      </w:r>
      <w:r w:rsidR="001A2116">
        <w:rPr>
          <w:sz w:val="24"/>
          <w:szCs w:val="24"/>
        </w:rPr>
        <w:t xml:space="preserve">emergency </w:t>
      </w:r>
      <w:r w:rsidR="0026480C">
        <w:rPr>
          <w:sz w:val="24"/>
          <w:szCs w:val="24"/>
        </w:rPr>
        <w:t xml:space="preserve">Red Pine harvesting </w:t>
      </w:r>
      <w:r w:rsidR="00292B74">
        <w:rPr>
          <w:sz w:val="24"/>
          <w:szCs w:val="24"/>
        </w:rPr>
        <w:t>work.</w:t>
      </w:r>
    </w:p>
    <w:p w14:paraId="5794DD7C" w14:textId="2878DE00" w:rsidR="004A75EC" w:rsidRDefault="00292B74" w:rsidP="004A75EC">
      <w:pPr>
        <w:numPr>
          <w:ilvl w:val="2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Lynch described two </w:t>
      </w:r>
      <w:r w:rsidR="004A75EC">
        <w:rPr>
          <w:sz w:val="24"/>
          <w:szCs w:val="24"/>
        </w:rPr>
        <w:t>phases</w:t>
      </w:r>
      <w:r w:rsidR="00871E9D">
        <w:rPr>
          <w:sz w:val="24"/>
          <w:szCs w:val="24"/>
        </w:rPr>
        <w:t xml:space="preserve"> to re-establish </w:t>
      </w:r>
      <w:r>
        <w:rPr>
          <w:sz w:val="24"/>
          <w:szCs w:val="24"/>
        </w:rPr>
        <w:t>trails.</w:t>
      </w:r>
    </w:p>
    <w:p w14:paraId="0501CB5F" w14:textId="3FE97580" w:rsidR="004A75EC" w:rsidRDefault="004A75EC" w:rsidP="004A75EC">
      <w:pPr>
        <w:numPr>
          <w:ilvl w:val="3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Rough clean</w:t>
      </w:r>
      <w:r w:rsidR="00871E9D">
        <w:rPr>
          <w:sz w:val="24"/>
          <w:szCs w:val="24"/>
        </w:rPr>
        <w:t>-</w:t>
      </w:r>
      <w:r>
        <w:rPr>
          <w:sz w:val="24"/>
          <w:szCs w:val="24"/>
        </w:rPr>
        <w:t xml:space="preserve">up </w:t>
      </w:r>
      <w:r w:rsidR="00871E9D">
        <w:rPr>
          <w:sz w:val="24"/>
          <w:szCs w:val="24"/>
        </w:rPr>
        <w:t>(chainsaws and large limbs)</w:t>
      </w:r>
    </w:p>
    <w:p w14:paraId="30E3AF83" w14:textId="09FF92C6" w:rsidR="004A75EC" w:rsidRDefault="00871E9D" w:rsidP="004A75EC">
      <w:pPr>
        <w:numPr>
          <w:ilvl w:val="3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Trail </w:t>
      </w:r>
      <w:r w:rsidR="004A75EC">
        <w:rPr>
          <w:sz w:val="24"/>
          <w:szCs w:val="24"/>
        </w:rPr>
        <w:t>markers and light clean</w:t>
      </w:r>
      <w:r>
        <w:rPr>
          <w:sz w:val="24"/>
          <w:szCs w:val="24"/>
        </w:rPr>
        <w:t>-</w:t>
      </w:r>
      <w:r w:rsidR="004A75EC">
        <w:rPr>
          <w:sz w:val="24"/>
          <w:szCs w:val="24"/>
        </w:rPr>
        <w:t>up</w:t>
      </w:r>
    </w:p>
    <w:p w14:paraId="29D110AE" w14:textId="77777777" w:rsidR="004A75EC" w:rsidRDefault="004A75EC" w:rsidP="004A75EC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Gamlin needs remarking, East and West</w:t>
      </w:r>
    </w:p>
    <w:p w14:paraId="54799FC1" w14:textId="77777777" w:rsidR="004A75EC" w:rsidRDefault="004A75EC" w:rsidP="004A75EC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Baddacook Woods </w:t>
      </w:r>
    </w:p>
    <w:p w14:paraId="58F27FF6" w14:textId="64B18BD9" w:rsidR="004A75EC" w:rsidRDefault="004A75EC" w:rsidP="004A75EC">
      <w:pPr>
        <w:numPr>
          <w:ilvl w:val="2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Need </w:t>
      </w:r>
      <w:r w:rsidR="006A48A0">
        <w:rPr>
          <w:sz w:val="24"/>
          <w:szCs w:val="24"/>
        </w:rPr>
        <w:t xml:space="preserve">directional </w:t>
      </w:r>
      <w:r w:rsidR="00B52196">
        <w:rPr>
          <w:sz w:val="24"/>
          <w:szCs w:val="24"/>
        </w:rPr>
        <w:t xml:space="preserve">signs </w:t>
      </w:r>
      <w:r>
        <w:rPr>
          <w:sz w:val="24"/>
          <w:szCs w:val="24"/>
        </w:rPr>
        <w:t xml:space="preserve">to </w:t>
      </w:r>
      <w:r w:rsidR="008424C7">
        <w:rPr>
          <w:sz w:val="24"/>
          <w:szCs w:val="24"/>
        </w:rPr>
        <w:t>Skitapet.</w:t>
      </w:r>
    </w:p>
    <w:p w14:paraId="16A91B55" w14:textId="2F14193E" w:rsidR="009C761D" w:rsidRDefault="009C761D" w:rsidP="00CF3F12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Whispering Brook</w:t>
      </w:r>
    </w:p>
    <w:p w14:paraId="6A23D9D4" w14:textId="0A4EEF22" w:rsidR="004A75EC" w:rsidRDefault="004A75EC" w:rsidP="004A75EC">
      <w:pPr>
        <w:numPr>
          <w:ilvl w:val="2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</w:t>
      </w:r>
      <w:r w:rsidR="009C761D">
        <w:rPr>
          <w:sz w:val="24"/>
          <w:szCs w:val="24"/>
        </w:rPr>
        <w:t>s trail</w:t>
      </w:r>
      <w:r>
        <w:rPr>
          <w:sz w:val="24"/>
          <w:szCs w:val="24"/>
        </w:rPr>
        <w:t xml:space="preserve"> marker</w:t>
      </w:r>
      <w:r w:rsidR="009C761D">
        <w:rPr>
          <w:sz w:val="24"/>
          <w:szCs w:val="24"/>
        </w:rPr>
        <w:t>s</w:t>
      </w:r>
      <w:r w:rsidR="00B52196">
        <w:rPr>
          <w:sz w:val="24"/>
          <w:szCs w:val="24"/>
        </w:rPr>
        <w:t xml:space="preserve"> and </w:t>
      </w:r>
      <w:r w:rsidR="006A48A0">
        <w:rPr>
          <w:sz w:val="24"/>
          <w:szCs w:val="24"/>
        </w:rPr>
        <w:t xml:space="preserve">directional </w:t>
      </w:r>
      <w:r w:rsidR="008424C7">
        <w:rPr>
          <w:sz w:val="24"/>
          <w:szCs w:val="24"/>
        </w:rPr>
        <w:t>signs.</w:t>
      </w:r>
    </w:p>
    <w:p w14:paraId="7C689592" w14:textId="77777777" w:rsidR="004A75EC" w:rsidRDefault="004A75EC" w:rsidP="004A75EC">
      <w:pPr>
        <w:spacing w:after="0"/>
        <w:rPr>
          <w:sz w:val="24"/>
          <w:szCs w:val="24"/>
        </w:rPr>
      </w:pPr>
    </w:p>
    <w:p w14:paraId="533EF008" w14:textId="77777777" w:rsidR="004A75EC" w:rsidRDefault="004A75EC" w:rsidP="004A75E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308B559F" w14:textId="77777777" w:rsidR="004A75EC" w:rsidRDefault="004A75EC" w:rsidP="00CF3F12">
      <w:pPr>
        <w:spacing w:after="0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VOTE:</w:t>
      </w:r>
      <w:r>
        <w:rPr>
          <w:sz w:val="24"/>
          <w:szCs w:val="24"/>
        </w:rPr>
        <w:tab/>
        <w:t>Motion to adjourn made by Lynch, seconded by Peregoy, and passed by unanimous vote at 8:30 PM.</w:t>
      </w:r>
    </w:p>
    <w:p w14:paraId="6C60921F" w14:textId="77777777" w:rsidR="004A75EC" w:rsidRDefault="004A75EC" w:rsidP="004A75EC"/>
    <w:p w14:paraId="7F3D0B4D" w14:textId="6A4DDFB8" w:rsidR="00AC28DF" w:rsidRPr="004A75EC" w:rsidRDefault="00AC28DF" w:rsidP="004A75EC"/>
    <w:sectPr w:rsidR="00AC28DF" w:rsidRPr="004A75E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84CD" w14:textId="77777777" w:rsidR="00BF018D" w:rsidRDefault="00BF018D">
      <w:pPr>
        <w:spacing w:after="0" w:line="240" w:lineRule="auto"/>
      </w:pPr>
      <w:r>
        <w:separator/>
      </w:r>
    </w:p>
  </w:endnote>
  <w:endnote w:type="continuationSeparator" w:id="0">
    <w:p w14:paraId="33EFB7D2" w14:textId="77777777" w:rsidR="00BF018D" w:rsidRDefault="00BF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0" w14:textId="757B1333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60" w14:textId="51C6BAAE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</w:p>
  <w:p w14:paraId="7F3D0B61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8803" w14:textId="77777777" w:rsidR="00BF018D" w:rsidRDefault="00BF018D">
      <w:pPr>
        <w:spacing w:after="0" w:line="240" w:lineRule="auto"/>
      </w:pPr>
      <w:r>
        <w:separator/>
      </w:r>
    </w:p>
  </w:footnote>
  <w:footnote w:type="continuationSeparator" w:id="0">
    <w:p w14:paraId="58245128" w14:textId="77777777" w:rsidR="00BF018D" w:rsidRDefault="00BF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4E" w14:textId="77777777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7F3D0B4F" w14:textId="33057ADD" w:rsidR="00AC28DF" w:rsidRPr="00A50DEE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CF7499">
      <w:rPr>
        <w:rFonts w:ascii="Times New Roman" w:eastAsia="Times New Roman" w:hAnsi="Times New Roman" w:cs="Times New Roman"/>
        <w:sz w:val="20"/>
        <w:szCs w:val="20"/>
      </w:rPr>
      <w:t xml:space="preserve">17 </w:t>
    </w:r>
    <w:r w:rsidR="004A75EC">
      <w:rPr>
        <w:rFonts w:ascii="Times New Roman" w:eastAsia="Times New Roman" w:hAnsi="Times New Roman" w:cs="Times New Roman"/>
        <w:sz w:val="20"/>
        <w:szCs w:val="20"/>
      </w:rPr>
      <w:t>March</w:t>
    </w:r>
    <w:r w:rsidR="006309A6">
      <w:rPr>
        <w:rFonts w:ascii="Times New Roman" w:eastAsia="Times New Roman" w:hAnsi="Times New Roman" w:cs="Times New Roman"/>
        <w:sz w:val="20"/>
        <w:szCs w:val="20"/>
      </w:rPr>
      <w:t xml:space="preserve">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1" w14:textId="77777777" w:rsidR="00AC28DF" w:rsidRDefault="00AC28D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6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8656"/>
    </w:tblGrid>
    <w:tr w:rsidR="00AC28DF" w14:paraId="7F3D0B53" w14:textId="77777777" w:rsidTr="00120808">
      <w:trPr>
        <w:cantSplit/>
        <w:trHeight w:val="145"/>
      </w:trPr>
      <w:tc>
        <w:tcPr>
          <w:tcW w:w="8656" w:type="dxa"/>
          <w:tcBorders>
            <w:top w:val="nil"/>
            <w:left w:val="nil"/>
            <w:bottom w:val="nil"/>
            <w:right w:val="nil"/>
          </w:tcBorders>
        </w:tcPr>
        <w:p w14:paraId="2C2B70A6" w14:textId="77777777" w:rsidR="0003509C" w:rsidRDefault="0003509C" w:rsidP="00035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tbl>
          <w:tblPr>
            <w:tblStyle w:val="a2"/>
            <w:tblW w:w="8375" w:type="dxa"/>
            <w:tblInd w:w="9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375"/>
          </w:tblGrid>
          <w:tr w:rsidR="0003509C" w14:paraId="5FEBED99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D61C1" w14:textId="283D4C72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>TOWN OF GROTON</w:t>
                </w:r>
                <w:r w:rsidR="00BF018D">
                  <w:object w:dxaOrig="1440" w:dyaOrig="1440" w14:anchorId="27EB6D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      <v:imagedata r:id="rId1" o:title=""/>
                      <w10:wrap anchorx="margin"/>
                    </v:shape>
                    <o:OLEObject Type="Embed" ProgID="Word.Picture.8" ShapeID="_x0000_s1026" DrawAspect="Content" ObjectID="_1838707066" r:id="rId2"/>
                  </w:object>
                </w:r>
              </w:p>
            </w:tc>
          </w:tr>
          <w:tr w:rsidR="0003509C" w14:paraId="17F91F9E" w14:textId="77777777" w:rsidTr="00120808">
            <w:trPr>
              <w:cantSplit/>
              <w:trHeight w:val="267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6E12B" w14:textId="0EFBC59B" w:rsidR="0003509C" w:rsidRDefault="00ED6F3F" w:rsidP="0003509C">
                <w:pP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173 Main Street</w:t>
                </w:r>
              </w:p>
            </w:tc>
          </w:tr>
          <w:tr w:rsidR="0003509C" w14:paraId="3CA31FBD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094" w14:textId="1DF7987B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Groton, Massachusetts 01450</w:t>
                </w:r>
              </w:p>
            </w:tc>
          </w:tr>
          <w:tr w:rsidR="0003509C" w14:paraId="3EEFA60E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5648F" w14:textId="1798C259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(978) 448-1111</w:t>
                </w:r>
              </w:p>
            </w:tc>
          </w:tr>
          <w:tr w:rsidR="0003509C" w14:paraId="575EAB7F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23457" w14:textId="455DA92D" w:rsidR="0003509C" w:rsidRDefault="00120808" w:rsidP="001208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ind w:left="-798"/>
                  <w:contextualSpacing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hidden="0" allowOverlap="1" wp14:anchorId="45DA3422" wp14:editId="7855272B">
                      <wp:simplePos x="0" y="0"/>
                      <wp:positionH relativeFrom="column">
                        <wp:posOffset>4429989</wp:posOffset>
                      </wp:positionH>
                      <wp:positionV relativeFrom="paragraph">
                        <wp:posOffset>-857504</wp:posOffset>
                      </wp:positionV>
                      <wp:extent cx="1219179" cy="1155802"/>
                      <wp:effectExtent l="0" t="0" r="635" b="6350"/>
                      <wp:wrapNone/>
                      <wp:docPr id="21" name="image2.png" descr="gtn-bw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gtn-bw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592" cy="11723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03509C" w14:paraId="039D5533" w14:textId="77777777" w:rsidTr="00120808">
            <w:trPr>
              <w:cantSplit/>
              <w:trHeight w:val="489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60253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  <w:p w14:paraId="43F4062A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Groton Trails Committee</w:t>
                </w:r>
              </w:p>
            </w:tc>
          </w:tr>
        </w:tbl>
        <w:p w14:paraId="7F3D0B52" w14:textId="381CD01F" w:rsidR="00AC28DF" w:rsidRDefault="00AC2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</w:p>
      </w:tc>
    </w:tr>
  </w:tbl>
  <w:p w14:paraId="7F3D0B5F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920"/>
    <w:multiLevelType w:val="multilevel"/>
    <w:tmpl w:val="7CC4E8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B8552D"/>
    <w:multiLevelType w:val="multilevel"/>
    <w:tmpl w:val="B554D6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FC4CEA"/>
    <w:multiLevelType w:val="multilevel"/>
    <w:tmpl w:val="BE16F3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6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0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6A0738"/>
    <w:multiLevelType w:val="multilevel"/>
    <w:tmpl w:val="5DE20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EC4329"/>
    <w:multiLevelType w:val="multilevel"/>
    <w:tmpl w:val="5DA4DC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AE2047"/>
    <w:multiLevelType w:val="multilevel"/>
    <w:tmpl w:val="F28C65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12002C9"/>
    <w:multiLevelType w:val="multilevel"/>
    <w:tmpl w:val="18DCF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356FE9"/>
    <w:multiLevelType w:val="multilevel"/>
    <w:tmpl w:val="37F4DD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3F72417"/>
    <w:multiLevelType w:val="multilevel"/>
    <w:tmpl w:val="7804C6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D927C3"/>
    <w:multiLevelType w:val="multilevel"/>
    <w:tmpl w:val="18CCCFB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70974A7"/>
    <w:multiLevelType w:val="multilevel"/>
    <w:tmpl w:val="FCDC27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AC06B0E"/>
    <w:multiLevelType w:val="multilevel"/>
    <w:tmpl w:val="8976ED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DB22E01"/>
    <w:multiLevelType w:val="multilevel"/>
    <w:tmpl w:val="5712DA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6454A5"/>
    <w:multiLevelType w:val="multilevel"/>
    <w:tmpl w:val="F620C3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3D47DEC"/>
    <w:multiLevelType w:val="multilevel"/>
    <w:tmpl w:val="577CC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8A145ED"/>
    <w:multiLevelType w:val="multilevel"/>
    <w:tmpl w:val="A4DE5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4B408B"/>
    <w:multiLevelType w:val="multilevel"/>
    <w:tmpl w:val="A866ED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E561653"/>
    <w:multiLevelType w:val="multilevel"/>
    <w:tmpl w:val="317255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EEC217A"/>
    <w:multiLevelType w:val="multilevel"/>
    <w:tmpl w:val="E65E4F4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9" w15:restartNumberingAfterBreak="0">
    <w:nsid w:val="70233C08"/>
    <w:multiLevelType w:val="multilevel"/>
    <w:tmpl w:val="89D07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BC631F1"/>
    <w:multiLevelType w:val="multilevel"/>
    <w:tmpl w:val="6A720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D10137C"/>
    <w:multiLevelType w:val="multilevel"/>
    <w:tmpl w:val="78FE1D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49558275">
    <w:abstractNumId w:val="14"/>
  </w:num>
  <w:num w:numId="2" w16cid:durableId="688720888">
    <w:abstractNumId w:val="8"/>
  </w:num>
  <w:num w:numId="3" w16cid:durableId="1881897957">
    <w:abstractNumId w:val="18"/>
  </w:num>
  <w:num w:numId="4" w16cid:durableId="26298917">
    <w:abstractNumId w:val="21"/>
  </w:num>
  <w:num w:numId="5" w16cid:durableId="1371563976">
    <w:abstractNumId w:val="12"/>
  </w:num>
  <w:num w:numId="6" w16cid:durableId="1374886384">
    <w:abstractNumId w:val="6"/>
  </w:num>
  <w:num w:numId="7" w16cid:durableId="90782008">
    <w:abstractNumId w:val="20"/>
  </w:num>
  <w:num w:numId="8" w16cid:durableId="304551416">
    <w:abstractNumId w:val="15"/>
  </w:num>
  <w:num w:numId="9" w16cid:durableId="235094032">
    <w:abstractNumId w:val="19"/>
  </w:num>
  <w:num w:numId="10" w16cid:durableId="738750715">
    <w:abstractNumId w:val="3"/>
  </w:num>
  <w:num w:numId="11" w16cid:durableId="1705785045">
    <w:abstractNumId w:val="16"/>
  </w:num>
  <w:num w:numId="12" w16cid:durableId="1377973182">
    <w:abstractNumId w:val="11"/>
  </w:num>
  <w:num w:numId="13" w16cid:durableId="195897610">
    <w:abstractNumId w:val="7"/>
  </w:num>
  <w:num w:numId="14" w16cid:durableId="1828671931">
    <w:abstractNumId w:val="1"/>
  </w:num>
  <w:num w:numId="15" w16cid:durableId="452022421">
    <w:abstractNumId w:val="0"/>
  </w:num>
  <w:num w:numId="16" w16cid:durableId="268245524">
    <w:abstractNumId w:val="13"/>
  </w:num>
  <w:num w:numId="17" w16cid:durableId="1214586751">
    <w:abstractNumId w:val="5"/>
  </w:num>
  <w:num w:numId="18" w16cid:durableId="1415124925">
    <w:abstractNumId w:val="10"/>
  </w:num>
  <w:num w:numId="19" w16cid:durableId="811170230">
    <w:abstractNumId w:val="4"/>
  </w:num>
  <w:num w:numId="20" w16cid:durableId="221331392">
    <w:abstractNumId w:val="17"/>
  </w:num>
  <w:num w:numId="21" w16cid:durableId="986127810">
    <w:abstractNumId w:val="2"/>
  </w:num>
  <w:num w:numId="22" w16cid:durableId="779689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F"/>
    <w:rsid w:val="00007AB8"/>
    <w:rsid w:val="000124B7"/>
    <w:rsid w:val="0002555F"/>
    <w:rsid w:val="00025646"/>
    <w:rsid w:val="000269D8"/>
    <w:rsid w:val="0003509C"/>
    <w:rsid w:val="000418CD"/>
    <w:rsid w:val="0004782A"/>
    <w:rsid w:val="00055115"/>
    <w:rsid w:val="00061D43"/>
    <w:rsid w:val="000633B6"/>
    <w:rsid w:val="000668F9"/>
    <w:rsid w:val="00072FB8"/>
    <w:rsid w:val="000736D4"/>
    <w:rsid w:val="00073C32"/>
    <w:rsid w:val="00075231"/>
    <w:rsid w:val="000757A1"/>
    <w:rsid w:val="000851F0"/>
    <w:rsid w:val="00097383"/>
    <w:rsid w:val="0009796A"/>
    <w:rsid w:val="000C791C"/>
    <w:rsid w:val="000E49DD"/>
    <w:rsid w:val="00103074"/>
    <w:rsid w:val="00120808"/>
    <w:rsid w:val="001229A3"/>
    <w:rsid w:val="00137776"/>
    <w:rsid w:val="0014284F"/>
    <w:rsid w:val="00155432"/>
    <w:rsid w:val="001576FF"/>
    <w:rsid w:val="00171D2B"/>
    <w:rsid w:val="00187DA7"/>
    <w:rsid w:val="00194FE4"/>
    <w:rsid w:val="001970D9"/>
    <w:rsid w:val="001A2116"/>
    <w:rsid w:val="001A46DE"/>
    <w:rsid w:val="001B3C3E"/>
    <w:rsid w:val="001B591F"/>
    <w:rsid w:val="001C0A15"/>
    <w:rsid w:val="001D4AAB"/>
    <w:rsid w:val="001D5AB0"/>
    <w:rsid w:val="001E0BBD"/>
    <w:rsid w:val="001E0D90"/>
    <w:rsid w:val="001E5803"/>
    <w:rsid w:val="001F4928"/>
    <w:rsid w:val="001F67AC"/>
    <w:rsid w:val="002102A3"/>
    <w:rsid w:val="00210A9B"/>
    <w:rsid w:val="002169FC"/>
    <w:rsid w:val="00227943"/>
    <w:rsid w:val="00243555"/>
    <w:rsid w:val="0025667F"/>
    <w:rsid w:val="0026480C"/>
    <w:rsid w:val="002903D0"/>
    <w:rsid w:val="002923DD"/>
    <w:rsid w:val="00292B74"/>
    <w:rsid w:val="002A4816"/>
    <w:rsid w:val="002A7967"/>
    <w:rsid w:val="002B0444"/>
    <w:rsid w:val="002B5B80"/>
    <w:rsid w:val="002D4F5B"/>
    <w:rsid w:val="002E2DB1"/>
    <w:rsid w:val="002E3B55"/>
    <w:rsid w:val="002E5961"/>
    <w:rsid w:val="002F2EA2"/>
    <w:rsid w:val="00300182"/>
    <w:rsid w:val="003072DC"/>
    <w:rsid w:val="00307972"/>
    <w:rsid w:val="00314DE7"/>
    <w:rsid w:val="00325CDF"/>
    <w:rsid w:val="00336E96"/>
    <w:rsid w:val="003611F9"/>
    <w:rsid w:val="00386BED"/>
    <w:rsid w:val="0039033B"/>
    <w:rsid w:val="003A277D"/>
    <w:rsid w:val="003A7BFB"/>
    <w:rsid w:val="003B0B68"/>
    <w:rsid w:val="003B1A33"/>
    <w:rsid w:val="003B2B42"/>
    <w:rsid w:val="003E00CC"/>
    <w:rsid w:val="003E3BD2"/>
    <w:rsid w:val="003E7018"/>
    <w:rsid w:val="00407AF9"/>
    <w:rsid w:val="004248E9"/>
    <w:rsid w:val="004329B6"/>
    <w:rsid w:val="00444DE6"/>
    <w:rsid w:val="0045651D"/>
    <w:rsid w:val="00460A0C"/>
    <w:rsid w:val="00462752"/>
    <w:rsid w:val="00462F90"/>
    <w:rsid w:val="00480EC0"/>
    <w:rsid w:val="00494604"/>
    <w:rsid w:val="004979D1"/>
    <w:rsid w:val="004A33C3"/>
    <w:rsid w:val="004A3A16"/>
    <w:rsid w:val="004A43E9"/>
    <w:rsid w:val="004A5C6E"/>
    <w:rsid w:val="004A75EC"/>
    <w:rsid w:val="004B00CF"/>
    <w:rsid w:val="004B2712"/>
    <w:rsid w:val="004B3C5F"/>
    <w:rsid w:val="004B4EEC"/>
    <w:rsid w:val="004B60BC"/>
    <w:rsid w:val="004C4537"/>
    <w:rsid w:val="004C5132"/>
    <w:rsid w:val="004E432E"/>
    <w:rsid w:val="00501893"/>
    <w:rsid w:val="005100D7"/>
    <w:rsid w:val="00514064"/>
    <w:rsid w:val="00531AD4"/>
    <w:rsid w:val="0053530F"/>
    <w:rsid w:val="005379B4"/>
    <w:rsid w:val="00537BA9"/>
    <w:rsid w:val="00540581"/>
    <w:rsid w:val="0054646E"/>
    <w:rsid w:val="005476B4"/>
    <w:rsid w:val="00555F81"/>
    <w:rsid w:val="00580F6A"/>
    <w:rsid w:val="00583970"/>
    <w:rsid w:val="00590F46"/>
    <w:rsid w:val="005A4D82"/>
    <w:rsid w:val="005B3267"/>
    <w:rsid w:val="005B4558"/>
    <w:rsid w:val="005C5017"/>
    <w:rsid w:val="005D683B"/>
    <w:rsid w:val="005E1EA6"/>
    <w:rsid w:val="005F200A"/>
    <w:rsid w:val="005F2C24"/>
    <w:rsid w:val="005F5BAD"/>
    <w:rsid w:val="005F60B7"/>
    <w:rsid w:val="00616A1C"/>
    <w:rsid w:val="0061723B"/>
    <w:rsid w:val="006309A6"/>
    <w:rsid w:val="00632CDC"/>
    <w:rsid w:val="00665C7A"/>
    <w:rsid w:val="006941DC"/>
    <w:rsid w:val="006953D0"/>
    <w:rsid w:val="006A48A0"/>
    <w:rsid w:val="006B660A"/>
    <w:rsid w:val="006B7B80"/>
    <w:rsid w:val="006C42C9"/>
    <w:rsid w:val="006D1DCE"/>
    <w:rsid w:val="006E11D2"/>
    <w:rsid w:val="006E644F"/>
    <w:rsid w:val="006F385E"/>
    <w:rsid w:val="00700B06"/>
    <w:rsid w:val="00701731"/>
    <w:rsid w:val="0072168D"/>
    <w:rsid w:val="0072353A"/>
    <w:rsid w:val="00727ADC"/>
    <w:rsid w:val="00730A96"/>
    <w:rsid w:val="00744F2A"/>
    <w:rsid w:val="007506BC"/>
    <w:rsid w:val="007519E1"/>
    <w:rsid w:val="00762939"/>
    <w:rsid w:val="0076742F"/>
    <w:rsid w:val="0078498B"/>
    <w:rsid w:val="00785D27"/>
    <w:rsid w:val="0079068B"/>
    <w:rsid w:val="007D3835"/>
    <w:rsid w:val="007D4128"/>
    <w:rsid w:val="007D66A4"/>
    <w:rsid w:val="007F5A89"/>
    <w:rsid w:val="00802297"/>
    <w:rsid w:val="0080616A"/>
    <w:rsid w:val="00823633"/>
    <w:rsid w:val="00823D48"/>
    <w:rsid w:val="0082743C"/>
    <w:rsid w:val="00830A05"/>
    <w:rsid w:val="00836CB2"/>
    <w:rsid w:val="008424C7"/>
    <w:rsid w:val="0084578D"/>
    <w:rsid w:val="00855FE9"/>
    <w:rsid w:val="00871E9D"/>
    <w:rsid w:val="00876620"/>
    <w:rsid w:val="00877407"/>
    <w:rsid w:val="008830E2"/>
    <w:rsid w:val="008833A3"/>
    <w:rsid w:val="00886E85"/>
    <w:rsid w:val="00894A92"/>
    <w:rsid w:val="008B4F6B"/>
    <w:rsid w:val="008C210E"/>
    <w:rsid w:val="008C65AA"/>
    <w:rsid w:val="00906BDD"/>
    <w:rsid w:val="00907055"/>
    <w:rsid w:val="00924D6C"/>
    <w:rsid w:val="00932CA0"/>
    <w:rsid w:val="009377BA"/>
    <w:rsid w:val="009474A5"/>
    <w:rsid w:val="0095010A"/>
    <w:rsid w:val="00951B8D"/>
    <w:rsid w:val="00954FB7"/>
    <w:rsid w:val="00956622"/>
    <w:rsid w:val="00957F62"/>
    <w:rsid w:val="009602BB"/>
    <w:rsid w:val="00972362"/>
    <w:rsid w:val="009A5E9A"/>
    <w:rsid w:val="009B4FF0"/>
    <w:rsid w:val="009B5914"/>
    <w:rsid w:val="009C6B21"/>
    <w:rsid w:val="009C761D"/>
    <w:rsid w:val="009D10A9"/>
    <w:rsid w:val="00A06704"/>
    <w:rsid w:val="00A07402"/>
    <w:rsid w:val="00A128E1"/>
    <w:rsid w:val="00A13307"/>
    <w:rsid w:val="00A434DB"/>
    <w:rsid w:val="00A50DEE"/>
    <w:rsid w:val="00A64E3B"/>
    <w:rsid w:val="00A74B61"/>
    <w:rsid w:val="00A7785B"/>
    <w:rsid w:val="00A8421C"/>
    <w:rsid w:val="00A8445C"/>
    <w:rsid w:val="00A92B8C"/>
    <w:rsid w:val="00A9573C"/>
    <w:rsid w:val="00AA0419"/>
    <w:rsid w:val="00AA782C"/>
    <w:rsid w:val="00AA7E47"/>
    <w:rsid w:val="00AB56CE"/>
    <w:rsid w:val="00AC28DF"/>
    <w:rsid w:val="00AE5BA8"/>
    <w:rsid w:val="00AF1AA0"/>
    <w:rsid w:val="00AF258F"/>
    <w:rsid w:val="00AF4789"/>
    <w:rsid w:val="00B113D7"/>
    <w:rsid w:val="00B135F7"/>
    <w:rsid w:val="00B203FE"/>
    <w:rsid w:val="00B256D2"/>
    <w:rsid w:val="00B26AF6"/>
    <w:rsid w:val="00B4057E"/>
    <w:rsid w:val="00B406C9"/>
    <w:rsid w:val="00B417B9"/>
    <w:rsid w:val="00B52196"/>
    <w:rsid w:val="00B54963"/>
    <w:rsid w:val="00B5545B"/>
    <w:rsid w:val="00B667D6"/>
    <w:rsid w:val="00B73C1D"/>
    <w:rsid w:val="00B9220B"/>
    <w:rsid w:val="00B951C7"/>
    <w:rsid w:val="00BA28ED"/>
    <w:rsid w:val="00BA5D78"/>
    <w:rsid w:val="00BB307E"/>
    <w:rsid w:val="00BC2416"/>
    <w:rsid w:val="00BC4591"/>
    <w:rsid w:val="00BD4DC0"/>
    <w:rsid w:val="00BD4FE1"/>
    <w:rsid w:val="00BD5BFF"/>
    <w:rsid w:val="00BD660A"/>
    <w:rsid w:val="00BF018D"/>
    <w:rsid w:val="00BF0236"/>
    <w:rsid w:val="00C2637C"/>
    <w:rsid w:val="00C42432"/>
    <w:rsid w:val="00C45DF9"/>
    <w:rsid w:val="00C6094C"/>
    <w:rsid w:val="00C75F6C"/>
    <w:rsid w:val="00C8229C"/>
    <w:rsid w:val="00C96B5B"/>
    <w:rsid w:val="00CA2460"/>
    <w:rsid w:val="00CA723E"/>
    <w:rsid w:val="00CC3950"/>
    <w:rsid w:val="00CE01FA"/>
    <w:rsid w:val="00CF2A4A"/>
    <w:rsid w:val="00CF3F12"/>
    <w:rsid w:val="00CF7499"/>
    <w:rsid w:val="00D04EC3"/>
    <w:rsid w:val="00D11C9B"/>
    <w:rsid w:val="00D14E14"/>
    <w:rsid w:val="00D17B48"/>
    <w:rsid w:val="00D20EEC"/>
    <w:rsid w:val="00D233C9"/>
    <w:rsid w:val="00D314FC"/>
    <w:rsid w:val="00D332F8"/>
    <w:rsid w:val="00D4403D"/>
    <w:rsid w:val="00D51ED6"/>
    <w:rsid w:val="00D6213A"/>
    <w:rsid w:val="00D836C6"/>
    <w:rsid w:val="00D87399"/>
    <w:rsid w:val="00DC0EE0"/>
    <w:rsid w:val="00DC2B17"/>
    <w:rsid w:val="00DD09FA"/>
    <w:rsid w:val="00DD25DF"/>
    <w:rsid w:val="00DD5295"/>
    <w:rsid w:val="00DE1937"/>
    <w:rsid w:val="00DF4E3B"/>
    <w:rsid w:val="00DF739E"/>
    <w:rsid w:val="00E04B9E"/>
    <w:rsid w:val="00E23BB9"/>
    <w:rsid w:val="00E45D31"/>
    <w:rsid w:val="00E53E9F"/>
    <w:rsid w:val="00E557E5"/>
    <w:rsid w:val="00E64382"/>
    <w:rsid w:val="00E75C6C"/>
    <w:rsid w:val="00E76165"/>
    <w:rsid w:val="00E87FA3"/>
    <w:rsid w:val="00EA5A75"/>
    <w:rsid w:val="00EA7618"/>
    <w:rsid w:val="00EB7379"/>
    <w:rsid w:val="00ED6F3F"/>
    <w:rsid w:val="00EE4818"/>
    <w:rsid w:val="00EE6DD8"/>
    <w:rsid w:val="00F010CD"/>
    <w:rsid w:val="00F12653"/>
    <w:rsid w:val="00F35933"/>
    <w:rsid w:val="00F51769"/>
    <w:rsid w:val="00F55299"/>
    <w:rsid w:val="00F56D60"/>
    <w:rsid w:val="00F709E0"/>
    <w:rsid w:val="00F74E8E"/>
    <w:rsid w:val="00F765B0"/>
    <w:rsid w:val="00F8552F"/>
    <w:rsid w:val="00F90212"/>
    <w:rsid w:val="00F96B7C"/>
    <w:rsid w:val="00FA2FAF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0AD1"/>
  <w15:docId w15:val="{61645973-915D-47CC-864D-61EDA53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xvTz2bC9C93bnWWqDsj6foktg==">CgMxLjA4AHIhMXlTMlZCb3loUjhOendvTmlhb2xzZmtNWmFMakxiMlRM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ED7969-A928-4A47-8767-A6CD8815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Funch, Paul G.</dc:creator>
  <cp:lastModifiedBy>Paul Funch</cp:lastModifiedBy>
  <cp:revision>2</cp:revision>
  <dcterms:created xsi:type="dcterms:W3CDTF">2026-04-26T15:11:00Z</dcterms:created>
  <dcterms:modified xsi:type="dcterms:W3CDTF">2026-04-26T15:11:00Z</dcterms:modified>
</cp:coreProperties>
</file>