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0A03" w14:textId="77777777" w:rsidR="008C6ABC" w:rsidRDefault="008C6ABC" w:rsidP="008C6ABC">
      <w:pPr>
        <w:spacing w:after="0"/>
        <w:jc w:val="center"/>
        <w:rPr>
          <w:b/>
          <w:bCs/>
          <w:sz w:val="28"/>
          <w:szCs w:val="28"/>
        </w:rPr>
      </w:pPr>
      <w:r>
        <w:rPr>
          <w:b/>
          <w:bCs/>
          <w:sz w:val="28"/>
          <w:szCs w:val="28"/>
        </w:rPr>
        <w:t>GROTON HOUSING AUTHORITY</w:t>
      </w:r>
    </w:p>
    <w:p w14:paraId="67F9FC90" w14:textId="77777777" w:rsidR="008C6ABC" w:rsidRDefault="008C6ABC" w:rsidP="008C6ABC">
      <w:pPr>
        <w:spacing w:after="0"/>
        <w:jc w:val="center"/>
        <w:rPr>
          <w:b/>
          <w:bCs/>
          <w:sz w:val="28"/>
          <w:szCs w:val="28"/>
        </w:rPr>
      </w:pPr>
      <w:r>
        <w:rPr>
          <w:b/>
          <w:bCs/>
          <w:sz w:val="28"/>
          <w:szCs w:val="28"/>
        </w:rPr>
        <w:t>19 LOWELL ROAD, GROTON, MA 01450</w:t>
      </w:r>
    </w:p>
    <w:p w14:paraId="7C5B1A98" w14:textId="77777777" w:rsidR="008C6ABC" w:rsidRDefault="008C6ABC" w:rsidP="008C6ABC">
      <w:pPr>
        <w:spacing w:after="0"/>
        <w:jc w:val="center"/>
        <w:rPr>
          <w:b/>
          <w:bCs/>
          <w:sz w:val="28"/>
          <w:szCs w:val="28"/>
        </w:rPr>
      </w:pPr>
      <w:r>
        <w:rPr>
          <w:b/>
          <w:bCs/>
          <w:sz w:val="28"/>
          <w:szCs w:val="28"/>
        </w:rPr>
        <w:t>PHONE:  978-448-3962 ~ FAX:  978-448-5845</w:t>
      </w:r>
    </w:p>
    <w:p w14:paraId="4E1823D7" w14:textId="77777777" w:rsidR="008C6ABC" w:rsidRDefault="008C6ABC" w:rsidP="008C6ABC">
      <w:pPr>
        <w:spacing w:after="0"/>
        <w:jc w:val="center"/>
        <w:rPr>
          <w:b/>
          <w:bCs/>
          <w:sz w:val="28"/>
          <w:szCs w:val="28"/>
        </w:rPr>
      </w:pPr>
      <w:r>
        <w:rPr>
          <w:b/>
          <w:bCs/>
          <w:sz w:val="28"/>
          <w:szCs w:val="28"/>
        </w:rPr>
        <w:t xml:space="preserve">EMAIL:  </w:t>
      </w:r>
      <w:hyperlink r:id="rId5" w:history="1">
        <w:r w:rsidRPr="00130B12">
          <w:rPr>
            <w:rStyle w:val="Hyperlink"/>
            <w:b/>
            <w:bCs/>
            <w:sz w:val="28"/>
            <w:szCs w:val="28"/>
          </w:rPr>
          <w:t>OFFICE@GROTONHA.ORG</w:t>
        </w:r>
      </w:hyperlink>
    </w:p>
    <w:p w14:paraId="0F23DB3B" w14:textId="77777777" w:rsidR="008C6ABC" w:rsidRDefault="008C6ABC" w:rsidP="008C6ABC">
      <w:pPr>
        <w:spacing w:after="0"/>
        <w:jc w:val="center"/>
        <w:rPr>
          <w:b/>
          <w:bCs/>
          <w:sz w:val="28"/>
          <w:szCs w:val="28"/>
        </w:rPr>
      </w:pPr>
    </w:p>
    <w:p w14:paraId="6D9E1E07" w14:textId="77777777" w:rsidR="008C6ABC" w:rsidRDefault="008C6ABC" w:rsidP="008C6ABC">
      <w:pPr>
        <w:spacing w:after="0"/>
        <w:jc w:val="both"/>
      </w:pPr>
      <w:r>
        <w:t>Minutes of a Regular Meeting</w:t>
      </w:r>
    </w:p>
    <w:p w14:paraId="65F2EA34" w14:textId="77777777" w:rsidR="008C6ABC" w:rsidRDefault="008C6ABC" w:rsidP="008C6ABC">
      <w:pPr>
        <w:spacing w:after="0"/>
        <w:jc w:val="both"/>
      </w:pPr>
      <w:r>
        <w:t>Groton Housing Authority</w:t>
      </w:r>
    </w:p>
    <w:p w14:paraId="330FA9E1" w14:textId="77777777" w:rsidR="008C6ABC" w:rsidRDefault="008C6ABC" w:rsidP="008C6ABC">
      <w:pPr>
        <w:spacing w:after="0"/>
        <w:jc w:val="both"/>
      </w:pPr>
      <w:r>
        <w:t>Board of Commissioners</w:t>
      </w:r>
    </w:p>
    <w:p w14:paraId="7AF4E02C" w14:textId="62CFAE67" w:rsidR="008C6ABC" w:rsidRDefault="008C6ABC" w:rsidP="008C6ABC">
      <w:pPr>
        <w:spacing w:after="0"/>
        <w:jc w:val="both"/>
      </w:pPr>
      <w:r>
        <w:t>June 8</w:t>
      </w:r>
      <w:r>
        <w:t>, 2022</w:t>
      </w:r>
    </w:p>
    <w:p w14:paraId="1F48E41C" w14:textId="77777777" w:rsidR="008C6ABC" w:rsidRDefault="008C6ABC" w:rsidP="008C6ABC">
      <w:pPr>
        <w:spacing w:after="0"/>
        <w:jc w:val="both"/>
      </w:pPr>
      <w:r>
        <w:t>7:00 PM</w:t>
      </w:r>
    </w:p>
    <w:p w14:paraId="4A63BDD8" w14:textId="77777777" w:rsidR="008C6ABC" w:rsidRDefault="008C6ABC" w:rsidP="008C6ABC">
      <w:pPr>
        <w:spacing w:after="0"/>
        <w:jc w:val="both"/>
      </w:pPr>
    </w:p>
    <w:p w14:paraId="6F76DFBB" w14:textId="6408FE01" w:rsidR="008C6ABC" w:rsidRDefault="008C6ABC" w:rsidP="008C6ABC">
      <w:pPr>
        <w:pStyle w:val="ListParagraph"/>
        <w:numPr>
          <w:ilvl w:val="0"/>
          <w:numId w:val="1"/>
        </w:numPr>
        <w:spacing w:after="0"/>
        <w:jc w:val="both"/>
      </w:pPr>
      <w:r>
        <w:t xml:space="preserve"> </w:t>
      </w:r>
      <w:r>
        <w:rPr>
          <w:u w:val="single"/>
        </w:rPr>
        <w:t>ROLL CALL:</w:t>
      </w:r>
      <w:r>
        <w:t xml:space="preserve"> </w:t>
      </w:r>
      <w:r>
        <w:tab/>
        <w:t xml:space="preserve"> The meeting was called to order at 7:0</w:t>
      </w:r>
      <w:r>
        <w:t>2</w:t>
      </w:r>
      <w:r>
        <w:t xml:space="preserve"> PM.</w:t>
      </w:r>
    </w:p>
    <w:p w14:paraId="75927840" w14:textId="77777777" w:rsidR="008C6ABC" w:rsidRDefault="008C6ABC" w:rsidP="008C6ABC">
      <w:pPr>
        <w:pStyle w:val="ListParagraph"/>
        <w:spacing w:after="0"/>
        <w:jc w:val="both"/>
      </w:pPr>
      <w:r>
        <w:tab/>
      </w:r>
      <w:r>
        <w:tab/>
        <w:t xml:space="preserve">..  </w:t>
      </w:r>
      <w:r>
        <w:rPr>
          <w:u w:val="single"/>
        </w:rPr>
        <w:t>MEMBERS PRESENT:</w:t>
      </w:r>
      <w:r>
        <w:t xml:space="preserve">  Deirdre Slavin-Mitchell, Chair</w:t>
      </w:r>
    </w:p>
    <w:p w14:paraId="3E720816" w14:textId="0F1C2A49" w:rsidR="008C6ABC" w:rsidRDefault="008C6ABC" w:rsidP="008C6ABC">
      <w:pPr>
        <w:pStyle w:val="ListParagraph"/>
        <w:spacing w:after="0"/>
        <w:jc w:val="both"/>
      </w:pPr>
      <w:r>
        <w:tab/>
      </w:r>
      <w:r>
        <w:tab/>
      </w:r>
      <w:r>
        <w:tab/>
      </w:r>
      <w:r>
        <w:tab/>
      </w:r>
      <w:r>
        <w:tab/>
        <w:t>Daniel Emerson, Treasurer</w:t>
      </w:r>
    </w:p>
    <w:p w14:paraId="37AD1746" w14:textId="77777777" w:rsidR="008C6ABC" w:rsidRDefault="008C6ABC" w:rsidP="008C6ABC">
      <w:pPr>
        <w:pStyle w:val="ListParagraph"/>
        <w:spacing w:after="0"/>
        <w:jc w:val="both"/>
      </w:pPr>
      <w:r>
        <w:tab/>
      </w:r>
      <w:r>
        <w:tab/>
      </w:r>
      <w:r>
        <w:tab/>
      </w:r>
      <w:r>
        <w:tab/>
      </w:r>
      <w:r>
        <w:tab/>
        <w:t>Don Black, Member</w:t>
      </w:r>
    </w:p>
    <w:p w14:paraId="0662A5C2" w14:textId="77777777" w:rsidR="008C6ABC" w:rsidRDefault="008C6ABC" w:rsidP="008C6ABC">
      <w:pPr>
        <w:pStyle w:val="ListParagraph"/>
        <w:spacing w:after="0"/>
        <w:jc w:val="both"/>
      </w:pPr>
      <w:r>
        <w:tab/>
      </w:r>
      <w:r>
        <w:tab/>
      </w:r>
      <w:r>
        <w:tab/>
      </w:r>
      <w:r>
        <w:tab/>
      </w:r>
      <w:r>
        <w:tab/>
        <w:t>John Sopka, Member</w:t>
      </w:r>
    </w:p>
    <w:p w14:paraId="117DC857" w14:textId="77777777" w:rsidR="008C6ABC" w:rsidRDefault="008C6ABC" w:rsidP="008C6ABC">
      <w:pPr>
        <w:pStyle w:val="ListParagraph"/>
        <w:spacing w:after="0"/>
        <w:jc w:val="both"/>
      </w:pPr>
      <w:r>
        <w:tab/>
      </w:r>
      <w:r>
        <w:tab/>
      </w:r>
      <w:r>
        <w:tab/>
      </w:r>
      <w:r>
        <w:tab/>
      </w:r>
      <w:r>
        <w:tab/>
      </w:r>
    </w:p>
    <w:p w14:paraId="552613D5" w14:textId="6BFF909E" w:rsidR="008C6ABC" w:rsidRDefault="008C6ABC" w:rsidP="008C6ABC">
      <w:pPr>
        <w:pStyle w:val="ListParagraph"/>
        <w:spacing w:after="0"/>
        <w:jc w:val="both"/>
      </w:pPr>
      <w:r>
        <w:tab/>
      </w:r>
      <w:r>
        <w:tab/>
        <w:t xml:space="preserve">..  </w:t>
      </w:r>
      <w:r>
        <w:rPr>
          <w:u w:val="single"/>
        </w:rPr>
        <w:t>MEMBERS ABSENT:</w:t>
      </w:r>
      <w:r>
        <w:tab/>
        <w:t>Leslie Colt, Asst. Treasurer</w:t>
      </w:r>
    </w:p>
    <w:p w14:paraId="465C0086" w14:textId="77777777" w:rsidR="008C6ABC" w:rsidRDefault="008C6ABC" w:rsidP="008C6ABC">
      <w:pPr>
        <w:pStyle w:val="ListParagraph"/>
        <w:spacing w:after="0"/>
        <w:jc w:val="both"/>
      </w:pPr>
    </w:p>
    <w:p w14:paraId="1CD51D69" w14:textId="77777777" w:rsidR="008C6ABC" w:rsidRDefault="008C6ABC" w:rsidP="008C6ABC">
      <w:pPr>
        <w:pStyle w:val="ListParagraph"/>
        <w:spacing w:after="0"/>
        <w:jc w:val="both"/>
      </w:pPr>
      <w:r>
        <w:tab/>
      </w:r>
      <w:r>
        <w:tab/>
        <w:t xml:space="preserve">..  </w:t>
      </w:r>
      <w:r>
        <w:rPr>
          <w:u w:val="single"/>
        </w:rPr>
        <w:t>OTHERS PRESENT:</w:t>
      </w:r>
      <w:r>
        <w:tab/>
        <w:t>Lisa Larrabee</w:t>
      </w:r>
    </w:p>
    <w:p w14:paraId="4B9E2730" w14:textId="1D25AC2F" w:rsidR="008C6ABC" w:rsidRDefault="008C6ABC" w:rsidP="008C6ABC">
      <w:pPr>
        <w:pStyle w:val="ListParagraph"/>
        <w:spacing w:after="0"/>
        <w:ind w:left="4320"/>
        <w:jc w:val="both"/>
      </w:pPr>
      <w:r>
        <w:t>Nancy Cook, Chair – Westford Housing Authority</w:t>
      </w:r>
    </w:p>
    <w:p w14:paraId="0D5249E9" w14:textId="77777777" w:rsidR="008C6ABC" w:rsidRDefault="008C6ABC" w:rsidP="008C6ABC">
      <w:pPr>
        <w:pStyle w:val="ListParagraph"/>
        <w:spacing w:after="0"/>
        <w:jc w:val="both"/>
      </w:pPr>
    </w:p>
    <w:p w14:paraId="28EA3195" w14:textId="286B6165" w:rsidR="008C6ABC" w:rsidRDefault="008C6ABC" w:rsidP="008C6ABC">
      <w:pPr>
        <w:pStyle w:val="ListParagraph"/>
        <w:numPr>
          <w:ilvl w:val="0"/>
          <w:numId w:val="1"/>
        </w:numPr>
        <w:spacing w:after="0"/>
        <w:jc w:val="both"/>
      </w:pPr>
      <w:r>
        <w:t xml:space="preserve"> </w:t>
      </w:r>
      <w:r>
        <w:rPr>
          <w:u w:val="single"/>
        </w:rPr>
        <w:t>PUBLIC COMMENT:</w:t>
      </w:r>
      <w:r>
        <w:t xml:space="preserve">  </w:t>
      </w:r>
      <w:r>
        <w:t>No Public Comment at this meeting.</w:t>
      </w:r>
    </w:p>
    <w:p w14:paraId="3B7CF4F9" w14:textId="77777777" w:rsidR="008C6ABC" w:rsidRDefault="008C6ABC" w:rsidP="008C6ABC">
      <w:pPr>
        <w:spacing w:after="0"/>
        <w:jc w:val="both"/>
      </w:pPr>
    </w:p>
    <w:p w14:paraId="43CED81D" w14:textId="03BCACAB" w:rsidR="008C6ABC" w:rsidRDefault="008C6ABC" w:rsidP="008C6ABC">
      <w:pPr>
        <w:pStyle w:val="ListParagraph"/>
        <w:numPr>
          <w:ilvl w:val="0"/>
          <w:numId w:val="1"/>
        </w:numPr>
        <w:spacing w:after="0"/>
        <w:jc w:val="both"/>
      </w:pPr>
      <w:r>
        <w:t xml:space="preserve"> </w:t>
      </w:r>
      <w:r>
        <w:rPr>
          <w:u w:val="single"/>
        </w:rPr>
        <w:t>CHECK REGISTERS:</w:t>
      </w:r>
      <w:r>
        <w:t xml:space="preserve">  </w:t>
      </w:r>
    </w:p>
    <w:p w14:paraId="7838CE52" w14:textId="064F7F92" w:rsidR="008C6ABC" w:rsidRDefault="008C6ABC" w:rsidP="008C6ABC">
      <w:pPr>
        <w:spacing w:after="0"/>
        <w:ind w:left="1440"/>
        <w:jc w:val="both"/>
      </w:pPr>
      <w:r>
        <w:t>..  April 2022 Check Register:  A motion was made by Dan Emerson and seconded by Don Black to approve the April 2022 DHCD Check Register.  All Members present voted AYE.</w:t>
      </w:r>
    </w:p>
    <w:p w14:paraId="32DDC71A" w14:textId="2C13FB9E" w:rsidR="008C6ABC" w:rsidRDefault="008C6ABC" w:rsidP="008C6ABC">
      <w:pPr>
        <w:spacing w:after="0"/>
        <w:ind w:left="1440"/>
        <w:jc w:val="both"/>
      </w:pPr>
      <w:r>
        <w:t>..  May 2022 Check Register:  A motion was made by Don Black and seconded by Dan Emerson to approve the May 2022 DHCD Check Register.  All Members present voted AYE.</w:t>
      </w:r>
      <w:r w:rsidR="00E4448C">
        <w:t xml:space="preserve">  There were no NAY votes.</w:t>
      </w:r>
    </w:p>
    <w:p w14:paraId="71459A56" w14:textId="77777777" w:rsidR="008C6ABC" w:rsidRDefault="008C6ABC" w:rsidP="008C6ABC">
      <w:pPr>
        <w:pStyle w:val="ListParagraph"/>
        <w:spacing w:after="0"/>
        <w:jc w:val="both"/>
      </w:pPr>
    </w:p>
    <w:p w14:paraId="0313ADA7" w14:textId="15A8A78E" w:rsidR="008C6ABC" w:rsidRDefault="008C6ABC" w:rsidP="008C6ABC">
      <w:pPr>
        <w:pStyle w:val="ListParagraph"/>
        <w:numPr>
          <w:ilvl w:val="0"/>
          <w:numId w:val="1"/>
        </w:numPr>
        <w:spacing w:after="0"/>
        <w:jc w:val="both"/>
      </w:pPr>
      <w:r>
        <w:t xml:space="preserve"> </w:t>
      </w:r>
      <w:r w:rsidRPr="00E4448C">
        <w:rPr>
          <w:u w:val="single"/>
        </w:rPr>
        <w:t>FINANCIAL STATEMENTS:</w:t>
      </w:r>
      <w:r>
        <w:t xml:space="preserve">  </w:t>
      </w:r>
    </w:p>
    <w:p w14:paraId="0230AD2F" w14:textId="69A64748" w:rsidR="00E4448C" w:rsidRDefault="00E4448C" w:rsidP="00E4448C">
      <w:pPr>
        <w:pStyle w:val="ListParagraph"/>
        <w:spacing w:after="0"/>
        <w:ind w:left="1440"/>
        <w:jc w:val="both"/>
      </w:pPr>
      <w:r>
        <w:t xml:space="preserve">..  April 30, </w:t>
      </w:r>
      <w:r w:rsidR="003E3C64">
        <w:t>2022,</w:t>
      </w:r>
      <w:r>
        <w:t xml:space="preserve"> DHCD Consolidated:  A motion was made by Dan Emerson and seconded by Don Black to approve the April 30, </w:t>
      </w:r>
      <w:r w:rsidR="003E3C64">
        <w:t>2022,</w:t>
      </w:r>
      <w:r>
        <w:t xml:space="preserve"> Financial Statements for the DHCD Consolidated Programs.  All Members present voted AYE.  There were no NAY votes.</w:t>
      </w:r>
    </w:p>
    <w:p w14:paraId="347CC7C6" w14:textId="4CCB1B52" w:rsidR="00E4448C" w:rsidRDefault="00E4448C" w:rsidP="00E4448C">
      <w:pPr>
        <w:pStyle w:val="ListParagraph"/>
        <w:spacing w:after="0"/>
        <w:ind w:left="1440"/>
        <w:jc w:val="both"/>
      </w:pPr>
      <w:r>
        <w:t xml:space="preserve">..  April 30, </w:t>
      </w:r>
      <w:r w:rsidR="003E3C64">
        <w:t>2022,</w:t>
      </w:r>
      <w:r>
        <w:t xml:space="preserve"> Sandy Pond Road:  A motion was made by Don Black and seconded by Dan Emerson to approve the April 30, </w:t>
      </w:r>
      <w:r w:rsidR="003E3C64">
        <w:t>2022,</w:t>
      </w:r>
      <w:r>
        <w:t xml:space="preserve"> Financial Statements for the Sandy Pond Road Program.  All Members present voted AYE.  There were no NAY votes.</w:t>
      </w:r>
    </w:p>
    <w:p w14:paraId="3CD6C5C0" w14:textId="37F8141C" w:rsidR="00E4448C" w:rsidRDefault="00E4448C" w:rsidP="00C96DA6">
      <w:pPr>
        <w:pStyle w:val="ListParagraph"/>
        <w:spacing w:after="0"/>
        <w:ind w:left="1440"/>
        <w:jc w:val="both"/>
      </w:pPr>
      <w:r>
        <w:t xml:space="preserve">..  April 30, </w:t>
      </w:r>
      <w:r w:rsidR="003E3C64">
        <w:t>2022,</w:t>
      </w:r>
      <w:r>
        <w:t xml:space="preserve"> Still Meadow:  A motion was made by Dan Emerson and seconded by Don Black to approve the April 30, </w:t>
      </w:r>
      <w:r w:rsidR="003E3C64">
        <w:t>2022,</w:t>
      </w:r>
      <w:r>
        <w:t xml:space="preserve"> Financial Statements for the Still Meadow Program.  All Members present voted AYE.  There were no NAY votes.</w:t>
      </w:r>
    </w:p>
    <w:p w14:paraId="3C8AE2C7" w14:textId="372AC11D" w:rsidR="00C96DA6" w:rsidRDefault="00C96DA6" w:rsidP="00C96DA6">
      <w:pPr>
        <w:pStyle w:val="ListParagraph"/>
        <w:spacing w:after="0"/>
        <w:ind w:left="1440"/>
        <w:jc w:val="both"/>
      </w:pPr>
    </w:p>
    <w:p w14:paraId="7E3F40AF" w14:textId="77777777" w:rsidR="00C96DA6" w:rsidRDefault="00C96DA6" w:rsidP="00C96DA6">
      <w:pPr>
        <w:pStyle w:val="ListParagraph"/>
        <w:spacing w:after="0"/>
        <w:ind w:left="1440"/>
        <w:jc w:val="both"/>
      </w:pPr>
    </w:p>
    <w:p w14:paraId="5D25A2F5" w14:textId="77777777" w:rsidR="00C96DA6" w:rsidRDefault="00C96DA6" w:rsidP="00C96DA6">
      <w:pPr>
        <w:spacing w:after="0"/>
        <w:jc w:val="both"/>
      </w:pPr>
      <w:r>
        <w:lastRenderedPageBreak/>
        <w:t>Minutes of a Regular Meeting</w:t>
      </w:r>
    </w:p>
    <w:p w14:paraId="07E97363" w14:textId="77777777" w:rsidR="00C96DA6" w:rsidRDefault="00C96DA6" w:rsidP="00C96DA6">
      <w:pPr>
        <w:spacing w:after="0"/>
        <w:jc w:val="both"/>
      </w:pPr>
      <w:r>
        <w:t>Groton Housing Authority</w:t>
      </w:r>
    </w:p>
    <w:p w14:paraId="21FC6366" w14:textId="77777777" w:rsidR="00C96DA6" w:rsidRDefault="00C96DA6" w:rsidP="00C96DA6">
      <w:pPr>
        <w:spacing w:after="0"/>
        <w:jc w:val="both"/>
      </w:pPr>
      <w:r>
        <w:t>Board of Commissioners</w:t>
      </w:r>
    </w:p>
    <w:p w14:paraId="6A7E1000" w14:textId="5E28200E" w:rsidR="00C96DA6" w:rsidRDefault="00C96DA6" w:rsidP="00C96DA6">
      <w:pPr>
        <w:spacing w:after="0"/>
        <w:jc w:val="both"/>
      </w:pPr>
      <w:r>
        <w:t>June 8</w:t>
      </w:r>
      <w:r>
        <w:t>, 2022</w:t>
      </w:r>
    </w:p>
    <w:p w14:paraId="0138C8F0" w14:textId="4462AC40" w:rsidR="00C96DA6" w:rsidRDefault="00C96DA6" w:rsidP="00C96DA6">
      <w:pPr>
        <w:spacing w:after="0"/>
        <w:jc w:val="both"/>
      </w:pPr>
      <w:r>
        <w:t>7:00 PM</w:t>
      </w:r>
    </w:p>
    <w:p w14:paraId="0E0D8B25" w14:textId="77777777" w:rsidR="00C96DA6" w:rsidRDefault="00C96DA6" w:rsidP="00C96DA6">
      <w:pPr>
        <w:spacing w:after="0"/>
        <w:jc w:val="both"/>
      </w:pPr>
      <w:r>
        <w:t>Page Two</w:t>
      </w:r>
      <w:r w:rsidR="008C6ABC">
        <w:t xml:space="preserve"> </w:t>
      </w:r>
    </w:p>
    <w:p w14:paraId="640C091E" w14:textId="77777777" w:rsidR="00C96DA6" w:rsidRDefault="00C96DA6" w:rsidP="00C96DA6">
      <w:pPr>
        <w:spacing w:after="0"/>
        <w:jc w:val="both"/>
      </w:pPr>
    </w:p>
    <w:p w14:paraId="2DEE272F" w14:textId="77777777" w:rsidR="00C96DA6" w:rsidRDefault="00C96DA6" w:rsidP="00C96DA6">
      <w:pPr>
        <w:spacing w:after="0"/>
        <w:jc w:val="both"/>
      </w:pPr>
    </w:p>
    <w:p w14:paraId="24F98416" w14:textId="1E5FE261" w:rsidR="008C6ABC" w:rsidRPr="00D157CF" w:rsidRDefault="008C6ABC" w:rsidP="00C96DA6">
      <w:pPr>
        <w:pStyle w:val="ListParagraph"/>
        <w:numPr>
          <w:ilvl w:val="0"/>
          <w:numId w:val="1"/>
        </w:numPr>
        <w:spacing w:after="0"/>
        <w:jc w:val="both"/>
      </w:pPr>
      <w:r w:rsidRPr="00C96DA6">
        <w:rPr>
          <w:u w:val="single"/>
        </w:rPr>
        <w:t>APPROVAL OF MINUTES:</w:t>
      </w:r>
    </w:p>
    <w:p w14:paraId="63B46408" w14:textId="398320E1" w:rsidR="008C6ABC" w:rsidRDefault="008C6ABC" w:rsidP="00C96DA6">
      <w:pPr>
        <w:pStyle w:val="ListParagraph"/>
        <w:spacing w:after="0"/>
        <w:ind w:left="2160"/>
        <w:jc w:val="both"/>
      </w:pPr>
      <w:r>
        <w:t xml:space="preserve">..  </w:t>
      </w:r>
      <w:r w:rsidR="00C96DA6">
        <w:rPr>
          <w:u w:val="single"/>
        </w:rPr>
        <w:t>MAY</w:t>
      </w:r>
      <w:r>
        <w:rPr>
          <w:u w:val="single"/>
        </w:rPr>
        <w:t xml:space="preserve"> 1</w:t>
      </w:r>
      <w:r w:rsidR="00C96DA6">
        <w:rPr>
          <w:u w:val="single"/>
        </w:rPr>
        <w:t>1</w:t>
      </w:r>
      <w:r>
        <w:rPr>
          <w:u w:val="single"/>
        </w:rPr>
        <w:t>, 2022, REGULAR MEETING:</w:t>
      </w:r>
      <w:r>
        <w:t xml:space="preserve">  A motion was made by </w:t>
      </w:r>
      <w:r w:rsidR="00C96DA6">
        <w:t>Don Black</w:t>
      </w:r>
      <w:r>
        <w:t xml:space="preserve"> and seconded by </w:t>
      </w:r>
      <w:r w:rsidR="00C96DA6">
        <w:t>John Sopka</w:t>
      </w:r>
      <w:r>
        <w:t xml:space="preserve"> to approve the </w:t>
      </w:r>
      <w:r w:rsidR="00C96DA6">
        <w:t>May 11</w:t>
      </w:r>
      <w:r>
        <w:t xml:space="preserve">, 2022, Regular Meeting Minutes.  </w:t>
      </w:r>
      <w:r w:rsidR="00C96DA6">
        <w:t xml:space="preserve">(Noted spelling errors will be corrected.)  </w:t>
      </w:r>
      <w:r>
        <w:t>All Members present voted AYE.  There were no NAY votes</w:t>
      </w:r>
    </w:p>
    <w:p w14:paraId="1A6E70A2" w14:textId="77777777" w:rsidR="008C6ABC" w:rsidRPr="007113B9" w:rsidRDefault="008C6ABC" w:rsidP="008C6ABC">
      <w:pPr>
        <w:pStyle w:val="ListParagraph"/>
        <w:spacing w:after="0"/>
        <w:jc w:val="both"/>
      </w:pPr>
    </w:p>
    <w:p w14:paraId="19E3B5A5" w14:textId="1075581D" w:rsidR="008C6ABC" w:rsidRDefault="008C6ABC" w:rsidP="00C96DA6">
      <w:pPr>
        <w:pStyle w:val="ListParagraph"/>
        <w:numPr>
          <w:ilvl w:val="0"/>
          <w:numId w:val="1"/>
        </w:numPr>
        <w:spacing w:after="0"/>
        <w:jc w:val="both"/>
      </w:pPr>
      <w:r w:rsidRPr="007113B9">
        <w:rPr>
          <w:u w:val="single"/>
        </w:rPr>
        <w:t>NEW BUSINESS:</w:t>
      </w:r>
    </w:p>
    <w:p w14:paraId="4FBC36A9" w14:textId="77777777" w:rsidR="008C6ABC" w:rsidRDefault="008C6ABC" w:rsidP="008C6ABC">
      <w:pPr>
        <w:pStyle w:val="ListParagraph"/>
        <w:spacing w:after="0"/>
        <w:ind w:left="2160"/>
        <w:jc w:val="both"/>
      </w:pPr>
      <w:r>
        <w:t xml:space="preserve">..  </w:t>
      </w:r>
      <w:r>
        <w:rPr>
          <w:u w:val="single"/>
        </w:rPr>
        <w:t>SANDY POND ROAD RENTALS:</w:t>
      </w:r>
      <w:r>
        <w:t xml:space="preserve">  The Executive Director told the Board that they continue to go through the application process to fill one unit.</w:t>
      </w:r>
    </w:p>
    <w:p w14:paraId="0289C252" w14:textId="32EDD2D3" w:rsidR="008C6ABC" w:rsidRDefault="008C6ABC" w:rsidP="008C6ABC">
      <w:pPr>
        <w:pStyle w:val="ListParagraph"/>
        <w:spacing w:after="0"/>
        <w:ind w:left="2160"/>
        <w:jc w:val="both"/>
      </w:pPr>
      <w:r>
        <w:t xml:space="preserve">..  </w:t>
      </w:r>
      <w:r>
        <w:rPr>
          <w:u w:val="single"/>
        </w:rPr>
        <w:t>SANDY POND ROAD FINANCING UPDATE:</w:t>
      </w:r>
      <w:r>
        <w:t xml:space="preserve">  The Executive Director told the Board that she has </w:t>
      </w:r>
      <w:r w:rsidR="00C96DA6">
        <w:t>not found a broker to help with the financing process.</w:t>
      </w:r>
    </w:p>
    <w:p w14:paraId="68BDBD8C" w14:textId="77777777" w:rsidR="00C96DA6" w:rsidRPr="00720ADB" w:rsidRDefault="00C96DA6" w:rsidP="008C6ABC">
      <w:pPr>
        <w:pStyle w:val="ListParagraph"/>
        <w:spacing w:after="0"/>
        <w:ind w:left="2160"/>
        <w:jc w:val="both"/>
      </w:pPr>
    </w:p>
    <w:p w14:paraId="79F07DDB" w14:textId="77777777" w:rsidR="008C6ABC" w:rsidRDefault="008C6ABC" w:rsidP="00C96DA6">
      <w:pPr>
        <w:pStyle w:val="ListParagraph"/>
        <w:numPr>
          <w:ilvl w:val="0"/>
          <w:numId w:val="1"/>
        </w:numPr>
        <w:spacing w:after="0"/>
        <w:jc w:val="both"/>
      </w:pPr>
      <w:r>
        <w:rPr>
          <w:u w:val="single"/>
        </w:rPr>
        <w:t>OLD BUSNISS:</w:t>
      </w:r>
    </w:p>
    <w:p w14:paraId="1A193200" w14:textId="30266591" w:rsidR="008C6ABC" w:rsidRDefault="008C6ABC" w:rsidP="008C6ABC">
      <w:pPr>
        <w:spacing w:after="0"/>
        <w:ind w:left="2160"/>
        <w:jc w:val="both"/>
      </w:pPr>
      <w:r>
        <w:t xml:space="preserve">..  </w:t>
      </w:r>
      <w:r>
        <w:rPr>
          <w:u w:val="single"/>
        </w:rPr>
        <w:t>NASHUA ROAD INFORMATION:</w:t>
      </w:r>
      <w:r>
        <w:t xml:space="preserve">  Don Black told the Board that he has instructed Land Te</w:t>
      </w:r>
      <w:r w:rsidR="0080130F">
        <w:t>ch</w:t>
      </w:r>
      <w:r>
        <w:t xml:space="preserve"> to do a conceptual plan on the east side of the property.  He </w:t>
      </w:r>
      <w:r w:rsidR="00C96DA6">
        <w:t xml:space="preserve">asked the Board for permission to </w:t>
      </w:r>
      <w:r w:rsidR="005816DA">
        <w:t>sign a contract/document with Land Tech for this.  A motion was made by Dan Emerson and seconded by John Sopka to allow Don Black to sign a contract/document with Land Tech for Nashua Road.  All Members present voted AYE except for Don Black who abstained.  There were no NAY votes.</w:t>
      </w:r>
    </w:p>
    <w:p w14:paraId="28B7E4D3" w14:textId="04789195" w:rsidR="005816DA" w:rsidRDefault="005816DA" w:rsidP="008C6ABC">
      <w:pPr>
        <w:spacing w:after="0"/>
        <w:ind w:left="2160"/>
        <w:jc w:val="both"/>
      </w:pPr>
      <w:r>
        <w:t xml:space="preserve">..  </w:t>
      </w:r>
      <w:r>
        <w:rPr>
          <w:u w:val="single"/>
        </w:rPr>
        <w:t>ONGOING INFORMATION REGARDING THE MBTA COMMUNITIES:</w:t>
      </w:r>
      <w:r>
        <w:t xml:space="preserve">  No new information was given out at this meeting.</w:t>
      </w:r>
    </w:p>
    <w:p w14:paraId="408F1FA1" w14:textId="642EFEFC" w:rsidR="008A7B5A" w:rsidRDefault="005816DA" w:rsidP="003E3C64">
      <w:pPr>
        <w:spacing w:after="0"/>
        <w:ind w:left="2160"/>
        <w:jc w:val="both"/>
      </w:pPr>
      <w:r>
        <w:t xml:space="preserve">..  </w:t>
      </w:r>
      <w:r>
        <w:rPr>
          <w:u w:val="single"/>
        </w:rPr>
        <w:t>REORGANIZATION OF THE GROTON, WESTFORD, AND LITTLETON HOUSING AUTHORITIES:</w:t>
      </w:r>
      <w:r>
        <w:t xml:space="preserve">  Nancy Cook, Chair of the Westford Housing Authority talked to the Board about our plans to centralize the offices of the Groton, </w:t>
      </w:r>
      <w:r w:rsidR="003E3C64">
        <w:t>Westford,</w:t>
      </w:r>
      <w:r>
        <w:t xml:space="preserve"> and Littleton Housing Authorities.  She explained to them that DHCD is still moving forward with wanting to regionalize smaller housing authorities into one larger authority.  She told them that she thinks if we merge our </w:t>
      </w:r>
      <w:r w:rsidR="003E3C64">
        <w:t>three</w:t>
      </w:r>
      <w:r>
        <w:t xml:space="preserve"> authorities into one central office, it will save us time and money</w:t>
      </w:r>
      <w:r w:rsidR="00BF22D9">
        <w:t xml:space="preserve">.  She said that the Executive Director will have more time to focus on the work at hand rather than packing up to move to each office throughout the day.  She mentioned that the Executive Director will still have face time in each office with the residents.  The Board asked the Executive Director where her </w:t>
      </w:r>
      <w:r w:rsidR="003E3C64">
        <w:t>central office</w:t>
      </w:r>
      <w:r w:rsidR="00BF22D9">
        <w:t xml:space="preserve"> would </w:t>
      </w:r>
      <w:r w:rsidR="003E3C64">
        <w:t>be,</w:t>
      </w:r>
      <w:r w:rsidR="00BF22D9">
        <w:t xml:space="preserve"> and she told them it would be in Westford.  The office is bigger and the Board there has agreed to enlarge the office to accommodate the files, </w:t>
      </w:r>
      <w:r w:rsidR="003E3C64">
        <w:t>etc.</w:t>
      </w:r>
      <w:r w:rsidR="00BF22D9">
        <w:t xml:space="preserve"> of the other </w:t>
      </w:r>
      <w:r w:rsidR="003E3C64">
        <w:t>two</w:t>
      </w:r>
      <w:r w:rsidR="00BF22D9">
        <w:t xml:space="preserve"> housing authorities.  Nancy Cook told the Board that she still needs to talk to the Littleton Board and that is </w:t>
      </w:r>
    </w:p>
    <w:p w14:paraId="2E8A2942" w14:textId="77777777" w:rsidR="008A7B5A" w:rsidRDefault="008A7B5A" w:rsidP="008A7B5A">
      <w:pPr>
        <w:spacing w:after="0"/>
        <w:jc w:val="both"/>
      </w:pPr>
    </w:p>
    <w:p w14:paraId="74E595F7" w14:textId="77777777" w:rsidR="008A7B5A" w:rsidRDefault="008A7B5A" w:rsidP="008A7B5A">
      <w:pPr>
        <w:spacing w:after="0"/>
        <w:jc w:val="both"/>
      </w:pPr>
    </w:p>
    <w:p w14:paraId="66B3580B" w14:textId="77777777" w:rsidR="008A7B5A" w:rsidRDefault="008A7B5A" w:rsidP="008A7B5A">
      <w:pPr>
        <w:spacing w:after="0"/>
        <w:jc w:val="both"/>
      </w:pPr>
      <w:r>
        <w:t>Minutes of a Regular Meeting</w:t>
      </w:r>
    </w:p>
    <w:p w14:paraId="087FF8BD" w14:textId="055DA73E" w:rsidR="008A7B5A" w:rsidRDefault="008A7B5A" w:rsidP="008A7B5A">
      <w:pPr>
        <w:spacing w:after="0"/>
        <w:jc w:val="both"/>
      </w:pPr>
      <w:r>
        <w:t>Groton Housing Authority</w:t>
      </w:r>
    </w:p>
    <w:p w14:paraId="307617D8" w14:textId="27FC5347" w:rsidR="008A7B5A" w:rsidRDefault="008A7B5A" w:rsidP="008A7B5A">
      <w:pPr>
        <w:spacing w:after="0"/>
        <w:jc w:val="both"/>
      </w:pPr>
      <w:r>
        <w:t>Board of Commissioners</w:t>
      </w:r>
    </w:p>
    <w:p w14:paraId="3D7D8140" w14:textId="77777777" w:rsidR="008A7B5A" w:rsidRDefault="008A7B5A" w:rsidP="008A7B5A">
      <w:pPr>
        <w:spacing w:after="0"/>
        <w:jc w:val="both"/>
      </w:pPr>
      <w:r>
        <w:t>June 8, 2022</w:t>
      </w:r>
    </w:p>
    <w:p w14:paraId="12D44E8B" w14:textId="77777777" w:rsidR="008A7B5A" w:rsidRDefault="008A7B5A" w:rsidP="008A7B5A">
      <w:pPr>
        <w:spacing w:after="0"/>
        <w:jc w:val="both"/>
      </w:pPr>
      <w:r>
        <w:t>7:00 PM</w:t>
      </w:r>
    </w:p>
    <w:p w14:paraId="0FF9F51A" w14:textId="504D15BC" w:rsidR="008A7B5A" w:rsidRDefault="008A7B5A" w:rsidP="008A7B5A">
      <w:pPr>
        <w:spacing w:after="0"/>
        <w:jc w:val="both"/>
      </w:pPr>
      <w:r>
        <w:t>Page T</w:t>
      </w:r>
      <w:r>
        <w:t>hree</w:t>
      </w:r>
      <w:r>
        <w:t xml:space="preserve"> </w:t>
      </w:r>
      <w:r>
        <w:tab/>
      </w:r>
    </w:p>
    <w:p w14:paraId="469F07C5" w14:textId="77777777" w:rsidR="008A7B5A" w:rsidRDefault="008A7B5A" w:rsidP="008A7B5A">
      <w:pPr>
        <w:spacing w:after="0"/>
        <w:jc w:val="both"/>
      </w:pPr>
    </w:p>
    <w:p w14:paraId="56608EF1" w14:textId="77777777" w:rsidR="008A7B5A" w:rsidRDefault="008A7B5A" w:rsidP="008A7B5A">
      <w:pPr>
        <w:spacing w:after="0"/>
        <w:jc w:val="both"/>
      </w:pPr>
    </w:p>
    <w:p w14:paraId="2075C04C" w14:textId="720C9B41" w:rsidR="005816DA" w:rsidRPr="005816DA" w:rsidRDefault="00BF22D9" w:rsidP="003E3C64">
      <w:pPr>
        <w:spacing w:after="0"/>
        <w:ind w:left="2160"/>
        <w:jc w:val="both"/>
      </w:pPr>
      <w:r>
        <w:t xml:space="preserve">scheduled for August 2022.  She was asking the Groton Board for their support in this matter so that our </w:t>
      </w:r>
      <w:r w:rsidR="003E3C64">
        <w:t>three</w:t>
      </w:r>
      <w:r>
        <w:t xml:space="preserve"> housing authorities can still retain local control and provide the services that we a known for providing.  A motion was made by Don Black and seconded by Dan Emerson to support the regionalization/centralization of the Groton, </w:t>
      </w:r>
      <w:r w:rsidR="003E3C64">
        <w:t>Westford,</w:t>
      </w:r>
      <w:r>
        <w:t xml:space="preserve"> and Littleton Housing Authorities.  All Members present voted AYE.  There were no NAY votes.</w:t>
      </w:r>
    </w:p>
    <w:p w14:paraId="539FE2B8" w14:textId="77777777" w:rsidR="008C6ABC" w:rsidRDefault="008C6ABC" w:rsidP="008C6ABC">
      <w:pPr>
        <w:spacing w:after="0"/>
        <w:jc w:val="both"/>
      </w:pPr>
    </w:p>
    <w:p w14:paraId="3095EC89" w14:textId="77777777" w:rsidR="00583065" w:rsidRDefault="008C6ABC" w:rsidP="00C96DA6">
      <w:pPr>
        <w:pStyle w:val="ListParagraph"/>
        <w:numPr>
          <w:ilvl w:val="0"/>
          <w:numId w:val="1"/>
        </w:numPr>
        <w:spacing w:after="0"/>
        <w:jc w:val="both"/>
      </w:pPr>
      <w:r>
        <w:t xml:space="preserve"> </w:t>
      </w:r>
      <w:r>
        <w:rPr>
          <w:u w:val="single"/>
        </w:rPr>
        <w:t>OTHER BUSINESS AS NEEDED:</w:t>
      </w:r>
      <w:r>
        <w:t xml:space="preserve"> </w:t>
      </w:r>
    </w:p>
    <w:p w14:paraId="37C999F1" w14:textId="6E42E593" w:rsidR="008C6ABC" w:rsidRDefault="00AF5AF3" w:rsidP="00AF5AF3">
      <w:pPr>
        <w:pStyle w:val="ListParagraph"/>
        <w:spacing w:after="0"/>
        <w:ind w:left="2160"/>
        <w:jc w:val="both"/>
      </w:pPr>
      <w:r>
        <w:t xml:space="preserve">..  </w:t>
      </w:r>
      <w:r w:rsidR="008C6ABC">
        <w:t xml:space="preserve"> </w:t>
      </w:r>
      <w:r w:rsidR="008A7B5A">
        <w:t>The Board asked the Executive Director to add Still Meadow to the agenda on a regular basis.</w:t>
      </w:r>
    </w:p>
    <w:p w14:paraId="176E2A99" w14:textId="46A8AFC3" w:rsidR="00AF5AF3" w:rsidRPr="00B9573D" w:rsidRDefault="00AF5AF3" w:rsidP="00AF5AF3">
      <w:pPr>
        <w:pStyle w:val="ListParagraph"/>
        <w:spacing w:after="0"/>
        <w:ind w:left="2160"/>
        <w:jc w:val="both"/>
      </w:pPr>
      <w:r>
        <w:t xml:space="preserve">..  </w:t>
      </w:r>
      <w:r w:rsidR="00B9573D">
        <w:rPr>
          <w:u w:val="single"/>
        </w:rPr>
        <w:t>Amendment #9 to the Contract for Financial Assistance:</w:t>
      </w:r>
      <w:r w:rsidR="00B9573D">
        <w:t xml:space="preserve">  </w:t>
      </w:r>
      <w:r w:rsidR="004F7E46">
        <w:t xml:space="preserve">The Executive Director told the Board that our Formula Funding award has come in and needs approval </w:t>
      </w:r>
      <w:r w:rsidR="000F595F">
        <w:t xml:space="preserve">for the time period through June 30, 2025.  She told the Board that our regular formula funding amount </w:t>
      </w:r>
      <w:r w:rsidR="008E1A20">
        <w:t>for FY 202</w:t>
      </w:r>
      <w:r w:rsidR="00CF5CDD">
        <w:t>5</w:t>
      </w:r>
      <w:r w:rsidR="008E1A20">
        <w:t xml:space="preserve"> is $31,563.00 and we were awarded $22,836.00 to turnover 33D Brookfield Commons Drive for a total award of $</w:t>
      </w:r>
      <w:r w:rsidR="00F82F9C">
        <w:t>54,399.00.  A motion was made by Don Black and seconded by Dan Emerson to approve Amendment #9 to the Contract for Financial Assista</w:t>
      </w:r>
      <w:r w:rsidR="00C95389">
        <w:t>nce with a net change of +$54,399.00.  All Members present voted AYE.  There were no NAY votes.</w:t>
      </w:r>
    </w:p>
    <w:p w14:paraId="4C237802" w14:textId="77777777" w:rsidR="008C6ABC" w:rsidRDefault="008C6ABC" w:rsidP="008C6ABC">
      <w:pPr>
        <w:spacing w:after="0"/>
        <w:jc w:val="both"/>
      </w:pPr>
    </w:p>
    <w:p w14:paraId="07BFCD2E" w14:textId="77777777" w:rsidR="008C6ABC" w:rsidRDefault="008C6ABC" w:rsidP="008C6ABC">
      <w:pPr>
        <w:spacing w:after="0"/>
        <w:jc w:val="both"/>
      </w:pPr>
    </w:p>
    <w:p w14:paraId="642F1921" w14:textId="3AACA068" w:rsidR="008C6ABC" w:rsidRDefault="008C6ABC" w:rsidP="00C96DA6">
      <w:pPr>
        <w:pStyle w:val="ListParagraph"/>
        <w:numPr>
          <w:ilvl w:val="0"/>
          <w:numId w:val="1"/>
        </w:numPr>
        <w:spacing w:after="0"/>
        <w:jc w:val="both"/>
      </w:pPr>
      <w:r>
        <w:t xml:space="preserve">  </w:t>
      </w:r>
      <w:r w:rsidRPr="008B158D">
        <w:rPr>
          <w:u w:val="single"/>
        </w:rPr>
        <w:t>ADJOURN:</w:t>
      </w:r>
      <w:r>
        <w:t xml:space="preserve">  A motion was made by </w:t>
      </w:r>
      <w:r w:rsidR="008A7B5A">
        <w:t>Don Black</w:t>
      </w:r>
      <w:r>
        <w:t xml:space="preserve"> and seconded by </w:t>
      </w:r>
      <w:r w:rsidR="008A7B5A">
        <w:t>Dan Emerson</w:t>
      </w:r>
      <w:r>
        <w:t xml:space="preserve"> to adjourn the meeting at 8:</w:t>
      </w:r>
      <w:r w:rsidR="008A7B5A">
        <w:t>17</w:t>
      </w:r>
      <w:r>
        <w:t xml:space="preserve"> PM.  All Members present voted AYE. There were no NAY votes.  THE NEXT REGULARLY SCHEDULED MEETING WILL BE ON WEDNESDAY, JU</w:t>
      </w:r>
      <w:r w:rsidR="008A7B5A">
        <w:t>LY 13</w:t>
      </w:r>
      <w:r>
        <w:t>, 2022, 7:00 PM, AT 19 LOWELL ROAD, GROTON, MA.</w:t>
      </w:r>
    </w:p>
    <w:p w14:paraId="7DE3E266" w14:textId="77777777" w:rsidR="008C6ABC" w:rsidRDefault="008C6ABC" w:rsidP="008C6ABC">
      <w:pPr>
        <w:spacing w:after="0"/>
        <w:jc w:val="both"/>
      </w:pPr>
    </w:p>
    <w:p w14:paraId="2A7153F9" w14:textId="77777777" w:rsidR="008C6ABC" w:rsidRPr="008B158D" w:rsidRDefault="008C6ABC" w:rsidP="008C6ABC">
      <w:pPr>
        <w:pStyle w:val="ListParagraph"/>
        <w:spacing w:after="0"/>
        <w:jc w:val="both"/>
      </w:pPr>
    </w:p>
    <w:p w14:paraId="58AF471B" w14:textId="77777777" w:rsidR="008C6ABC" w:rsidRPr="002D4BA6" w:rsidRDefault="008C6ABC" w:rsidP="008C6ABC">
      <w:pPr>
        <w:pStyle w:val="ListParagraph"/>
        <w:spacing w:after="0"/>
        <w:jc w:val="both"/>
      </w:pPr>
    </w:p>
    <w:p w14:paraId="5747B3DE" w14:textId="77777777" w:rsidR="008C6ABC" w:rsidRPr="00806361" w:rsidRDefault="008C6ABC" w:rsidP="008C6ABC">
      <w:pPr>
        <w:pStyle w:val="ListParagraph"/>
        <w:spacing w:after="0"/>
        <w:jc w:val="both"/>
      </w:pPr>
      <w:r>
        <w:tab/>
      </w:r>
      <w:r>
        <w:tab/>
      </w:r>
      <w:r>
        <w:tab/>
      </w:r>
      <w:r>
        <w:tab/>
      </w:r>
      <w:r>
        <w:tab/>
      </w:r>
    </w:p>
    <w:p w14:paraId="74CC3C6A" w14:textId="77777777" w:rsidR="008C6ABC" w:rsidRDefault="008C6ABC" w:rsidP="008C6ABC"/>
    <w:p w14:paraId="5A369682" w14:textId="77777777" w:rsidR="008C6ABC" w:rsidRDefault="008C6ABC" w:rsidP="008C6ABC"/>
    <w:p w14:paraId="7B38D78F" w14:textId="77777777" w:rsidR="008C6ABC" w:rsidRDefault="008C6ABC" w:rsidP="008C6ABC"/>
    <w:p w14:paraId="3E6466F1" w14:textId="77777777" w:rsidR="00EA22EB" w:rsidRDefault="00EA22EB"/>
    <w:sectPr w:rsidR="00EA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2735"/>
    <w:multiLevelType w:val="hybridMultilevel"/>
    <w:tmpl w:val="E1D691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8A0CA9"/>
    <w:multiLevelType w:val="hybridMultilevel"/>
    <w:tmpl w:val="E1D6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235125">
    <w:abstractNumId w:val="1"/>
  </w:num>
  <w:num w:numId="2" w16cid:durableId="176252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BC"/>
    <w:rsid w:val="000F595F"/>
    <w:rsid w:val="003E3C64"/>
    <w:rsid w:val="004717A4"/>
    <w:rsid w:val="004F7E46"/>
    <w:rsid w:val="005816DA"/>
    <w:rsid w:val="00583065"/>
    <w:rsid w:val="0080130F"/>
    <w:rsid w:val="008A7B5A"/>
    <w:rsid w:val="008C6ABC"/>
    <w:rsid w:val="008E1A20"/>
    <w:rsid w:val="00AF5AF3"/>
    <w:rsid w:val="00B9573D"/>
    <w:rsid w:val="00BF22D9"/>
    <w:rsid w:val="00C95389"/>
    <w:rsid w:val="00C96DA6"/>
    <w:rsid w:val="00CF5CDD"/>
    <w:rsid w:val="00E4448C"/>
    <w:rsid w:val="00EA22EB"/>
    <w:rsid w:val="00F8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354C"/>
  <w15:chartTrackingRefBased/>
  <w15:docId w15:val="{A4031230-8C34-4078-8A4E-0B1549FD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ABC"/>
    <w:rPr>
      <w:color w:val="0563C1" w:themeColor="hyperlink"/>
      <w:u w:val="single"/>
    </w:rPr>
  </w:style>
  <w:style w:type="paragraph" w:styleId="ListParagraph">
    <w:name w:val="List Paragraph"/>
    <w:basedOn w:val="Normal"/>
    <w:uiPriority w:val="34"/>
    <w:qFormat/>
    <w:rsid w:val="008C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ROTON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12</cp:revision>
  <cp:lastPrinted>2022-08-09T16:13:00Z</cp:lastPrinted>
  <dcterms:created xsi:type="dcterms:W3CDTF">2022-08-09T15:34:00Z</dcterms:created>
  <dcterms:modified xsi:type="dcterms:W3CDTF">2022-08-09T16:24:00Z</dcterms:modified>
</cp:coreProperties>
</file>